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2A20" w:rsidRPr="005A2A20" w:rsidRDefault="005A2A20" w:rsidP="005A2A20">
      <w:pPr>
        <w:jc w:val="right"/>
        <w:rPr>
          <w:rFonts w:ascii="Book Antiqua" w:hAnsi="Book Antiqua"/>
          <w:i/>
          <w:sz w:val="24"/>
          <w:szCs w:val="24"/>
          <w:lang w:val="ro-RO"/>
        </w:rPr>
      </w:pPr>
      <w:r w:rsidRPr="005A2A20">
        <w:rPr>
          <w:rFonts w:ascii="Book Antiqua" w:hAnsi="Book Antiqua"/>
          <w:i/>
          <w:sz w:val="24"/>
          <w:szCs w:val="24"/>
          <w:lang w:val="ro-RO"/>
        </w:rPr>
        <w:t>Anexa 2 la Hotărârea Consiliului judeţean Maramureş nr. 7</w:t>
      </w:r>
      <w:r w:rsidR="004F35C2">
        <w:rPr>
          <w:rFonts w:ascii="Book Antiqua" w:hAnsi="Book Antiqua"/>
          <w:i/>
          <w:sz w:val="24"/>
          <w:szCs w:val="24"/>
          <w:lang w:val="ro-RO"/>
        </w:rPr>
        <w:t>7</w:t>
      </w:r>
      <w:r w:rsidRPr="005A2A20">
        <w:rPr>
          <w:rFonts w:ascii="Book Antiqua" w:hAnsi="Book Antiqua"/>
          <w:i/>
          <w:sz w:val="24"/>
          <w:szCs w:val="24"/>
          <w:lang w:val="ro-RO"/>
        </w:rPr>
        <w:t xml:space="preserve"> din 18 mai 2016</w:t>
      </w:r>
    </w:p>
    <w:p w:rsidR="005A2A20" w:rsidRPr="00DC303C" w:rsidRDefault="005A2A20" w:rsidP="005A2A20">
      <w:pPr>
        <w:rPr>
          <w:rFonts w:ascii="Book Antiqua" w:hAnsi="Book Antiqua"/>
          <w:sz w:val="24"/>
          <w:szCs w:val="24"/>
          <w:lang w:val="ro-RO"/>
        </w:rPr>
      </w:pPr>
    </w:p>
    <w:p w:rsidR="005A2A20" w:rsidRPr="00DC303C" w:rsidRDefault="005A2A20" w:rsidP="005A2A20">
      <w:pPr>
        <w:rPr>
          <w:rFonts w:ascii="Book Antiqua" w:hAnsi="Book Antiqua"/>
          <w:sz w:val="24"/>
          <w:szCs w:val="24"/>
          <w:lang w:val="ro-RO"/>
        </w:rPr>
      </w:pPr>
    </w:p>
    <w:p w:rsidR="005A2A20" w:rsidRPr="00DC303C" w:rsidRDefault="00C80265" w:rsidP="005A2A20">
      <w:pPr>
        <w:pStyle w:val="Heading3"/>
        <w:spacing w:before="0" w:after="0"/>
        <w:jc w:val="center"/>
        <w:rPr>
          <w:rFonts w:ascii="Book Antiqua" w:hAnsi="Book Antiqua" w:cs="Times New Roman"/>
          <w:bCs w:val="0"/>
          <w:sz w:val="24"/>
          <w:szCs w:val="24"/>
          <w:lang w:val="ro-RO"/>
        </w:rPr>
      </w:pPr>
      <w:r w:rsidRPr="00DC303C">
        <w:rPr>
          <w:rFonts w:ascii="Book Antiqua" w:hAnsi="Book Antiqua" w:cs="Times New Roman"/>
          <w:bCs w:val="0"/>
          <w:sz w:val="24"/>
          <w:szCs w:val="24"/>
          <w:lang w:val="ro-RO"/>
        </w:rPr>
        <w:t>MAJORĂRI A VALORII DE INVENTAR A UNOR BUNURI DIN DOMENIUL PUBLIC AL JUDEŢULUI MARAMUREŞ CA URMARE A INVESTIŢIILOR EFECTUATE ÎN CURSUL ANULUI 2015</w:t>
      </w:r>
    </w:p>
    <w:p w:rsidR="005A2A20" w:rsidRPr="00DC303C" w:rsidRDefault="005A2A20" w:rsidP="005A2A20">
      <w:pPr>
        <w:rPr>
          <w:rFonts w:ascii="Book Antiqua" w:hAnsi="Book Antiqua"/>
          <w:lang w:val="ro-RO"/>
        </w:rPr>
      </w:pPr>
    </w:p>
    <w:p w:rsidR="005A2A20" w:rsidRPr="00DC303C" w:rsidRDefault="005A2A20" w:rsidP="005A2A20">
      <w:pPr>
        <w:rPr>
          <w:rFonts w:ascii="Book Antiqua" w:hAnsi="Book Antiqua"/>
          <w:lang w:val="ro-RO"/>
        </w:rPr>
      </w:pPr>
    </w:p>
    <w:tbl>
      <w:tblPr>
        <w:tblpPr w:leftFromText="180" w:rightFromText="180" w:vertAnchor="text" w:horzAnchor="margin" w:tblpXSpec="center" w:tblpY="31"/>
        <w:tblW w:w="7917" w:type="dxa"/>
        <w:tblLook w:val="0000" w:firstRow="0" w:lastRow="0" w:firstColumn="0" w:lastColumn="0" w:noHBand="0" w:noVBand="0"/>
      </w:tblPr>
      <w:tblGrid>
        <w:gridCol w:w="6117"/>
        <w:gridCol w:w="1800"/>
      </w:tblGrid>
      <w:tr w:rsidR="005A2A20" w:rsidRPr="00DC303C" w:rsidTr="005A2A20">
        <w:trPr>
          <w:trHeight w:val="255"/>
        </w:trPr>
        <w:tc>
          <w:tcPr>
            <w:tcW w:w="6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A2A20" w:rsidRPr="00DC303C" w:rsidRDefault="005A2A20" w:rsidP="005A2A20">
            <w:pPr>
              <w:pStyle w:val="Heading3"/>
              <w:spacing w:before="0" w:after="0"/>
              <w:jc w:val="center"/>
              <w:rPr>
                <w:rFonts w:ascii="Book Antiqua" w:hAnsi="Book Antiqua"/>
                <w:bCs w:val="0"/>
                <w:sz w:val="22"/>
                <w:szCs w:val="22"/>
                <w:lang w:val="ro-RO"/>
              </w:rPr>
            </w:pPr>
            <w:r w:rsidRPr="00DC303C">
              <w:rPr>
                <w:rFonts w:ascii="Book Antiqua" w:hAnsi="Book Antiqua"/>
                <w:bCs w:val="0"/>
                <w:sz w:val="22"/>
                <w:szCs w:val="22"/>
                <w:lang w:val="ro-RO"/>
              </w:rPr>
              <w:t>UNITATEA DE</w:t>
            </w:r>
            <w:r w:rsidRPr="00DC303C">
              <w:rPr>
                <w:rFonts w:ascii="Arial Narrow" w:hAnsi="Arial Narrow"/>
                <w:bCs w:val="0"/>
                <w:sz w:val="22"/>
                <w:szCs w:val="22"/>
                <w:lang w:val="ro-RO"/>
              </w:rPr>
              <w:t>Ț</w:t>
            </w:r>
            <w:r w:rsidRPr="00DC303C">
              <w:rPr>
                <w:rFonts w:ascii="Book Antiqua" w:hAnsi="Book Antiqua"/>
                <w:bCs w:val="0"/>
                <w:sz w:val="22"/>
                <w:szCs w:val="22"/>
                <w:lang w:val="ro-RO"/>
              </w:rPr>
              <w:t xml:space="preserve">INĂTOARE </w:t>
            </w:r>
            <w:r w:rsidRPr="00DC303C">
              <w:rPr>
                <w:rFonts w:ascii="Book Antiqua" w:hAnsi="Book Antiqua"/>
                <w:bCs w:val="0"/>
                <w:sz w:val="24"/>
                <w:szCs w:val="22"/>
                <w:lang w:val="ro-RO"/>
              </w:rPr>
              <w:t>Ş</w:t>
            </w:r>
            <w:r w:rsidRPr="00DC303C">
              <w:rPr>
                <w:rFonts w:ascii="Book Antiqua" w:hAnsi="Book Antiqua"/>
                <w:bCs w:val="0"/>
                <w:sz w:val="22"/>
                <w:szCs w:val="22"/>
                <w:lang w:val="ro-RO"/>
              </w:rPr>
              <w:t>I DENUMIREA BUNULUI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A2A20" w:rsidRPr="00DC303C" w:rsidRDefault="005A2A20" w:rsidP="005A2A20">
            <w:pPr>
              <w:pStyle w:val="Heading3"/>
              <w:spacing w:before="0" w:after="0"/>
              <w:jc w:val="center"/>
              <w:rPr>
                <w:rFonts w:ascii="Book Antiqua" w:hAnsi="Book Antiqua"/>
                <w:bCs w:val="0"/>
                <w:sz w:val="22"/>
                <w:szCs w:val="22"/>
                <w:lang w:val="ro-RO"/>
              </w:rPr>
            </w:pPr>
            <w:r w:rsidRPr="00DC303C">
              <w:rPr>
                <w:rFonts w:ascii="Book Antiqua" w:hAnsi="Book Antiqua"/>
                <w:bCs w:val="0"/>
                <w:sz w:val="22"/>
                <w:szCs w:val="22"/>
                <w:lang w:val="ro-RO"/>
              </w:rPr>
              <w:t>VALOARE INVESTI</w:t>
            </w:r>
            <w:r w:rsidRPr="00DC303C">
              <w:rPr>
                <w:rFonts w:ascii="Arial Narrow" w:hAnsi="Arial Narrow"/>
                <w:bCs w:val="0"/>
                <w:sz w:val="22"/>
                <w:szCs w:val="22"/>
                <w:lang w:val="ro-RO"/>
              </w:rPr>
              <w:t>Ț</w:t>
            </w:r>
            <w:r w:rsidRPr="00DC303C">
              <w:rPr>
                <w:rFonts w:ascii="Book Antiqua" w:hAnsi="Book Antiqua"/>
                <w:bCs w:val="0"/>
                <w:sz w:val="22"/>
                <w:szCs w:val="22"/>
                <w:lang w:val="ro-RO"/>
              </w:rPr>
              <w:t>II</w:t>
            </w:r>
          </w:p>
          <w:p w:rsidR="005A2A20" w:rsidRPr="00DC303C" w:rsidRDefault="005A2A20" w:rsidP="005A2A20">
            <w:pPr>
              <w:jc w:val="center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  <w:r w:rsidRPr="00DC303C">
              <w:rPr>
                <w:rFonts w:ascii="Book Antiqua" w:hAnsi="Book Antiqua"/>
                <w:b/>
                <w:sz w:val="22"/>
                <w:szCs w:val="22"/>
                <w:lang w:val="ro-RO"/>
              </w:rPr>
              <w:t>(lei)</w:t>
            </w:r>
          </w:p>
        </w:tc>
      </w:tr>
      <w:tr w:rsidR="005A2A20" w:rsidRPr="00DC303C" w:rsidTr="005A2A20">
        <w:trPr>
          <w:trHeight w:val="300"/>
        </w:trPr>
        <w:tc>
          <w:tcPr>
            <w:tcW w:w="6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2A20" w:rsidRPr="00DC303C" w:rsidRDefault="005A2A20" w:rsidP="005A2A20">
            <w:pPr>
              <w:pStyle w:val="Heading3"/>
              <w:spacing w:before="0" w:after="0"/>
              <w:jc w:val="center"/>
              <w:rPr>
                <w:rFonts w:ascii="Book Antiqua" w:hAnsi="Book Antiqua"/>
                <w:bCs w:val="0"/>
                <w:sz w:val="22"/>
                <w:szCs w:val="22"/>
                <w:lang w:val="ro-RO"/>
              </w:rPr>
            </w:pPr>
            <w:r w:rsidRPr="00DC303C">
              <w:rPr>
                <w:rFonts w:ascii="Book Antiqua" w:hAnsi="Book Antiqua"/>
                <w:bCs w:val="0"/>
                <w:sz w:val="22"/>
                <w:szCs w:val="22"/>
                <w:lang w:val="ro-RO"/>
              </w:rPr>
              <w:t>1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A2A20" w:rsidRPr="00DC303C" w:rsidRDefault="005A2A20" w:rsidP="005A2A20">
            <w:pPr>
              <w:pStyle w:val="Heading3"/>
              <w:spacing w:before="0" w:after="0"/>
              <w:jc w:val="center"/>
              <w:rPr>
                <w:rFonts w:ascii="Book Antiqua" w:hAnsi="Book Antiqua"/>
                <w:bCs w:val="0"/>
                <w:sz w:val="22"/>
                <w:szCs w:val="22"/>
                <w:lang w:val="ro-RO"/>
              </w:rPr>
            </w:pPr>
            <w:r w:rsidRPr="00DC303C">
              <w:rPr>
                <w:rFonts w:ascii="Book Antiqua" w:hAnsi="Book Antiqua"/>
                <w:bCs w:val="0"/>
                <w:sz w:val="22"/>
                <w:szCs w:val="22"/>
                <w:lang w:val="ro-RO"/>
              </w:rPr>
              <w:t>2</w:t>
            </w:r>
          </w:p>
        </w:tc>
      </w:tr>
      <w:tr w:rsidR="005A2A20" w:rsidRPr="00DC303C" w:rsidTr="005A2A20">
        <w:trPr>
          <w:trHeight w:val="300"/>
        </w:trPr>
        <w:tc>
          <w:tcPr>
            <w:tcW w:w="6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2A20" w:rsidRPr="00DC303C" w:rsidRDefault="005A2A20" w:rsidP="005A2A20">
            <w:pPr>
              <w:pStyle w:val="Heading3"/>
              <w:spacing w:before="0" w:after="0"/>
              <w:rPr>
                <w:rFonts w:ascii="Book Antiqua" w:hAnsi="Book Antiqua"/>
                <w:bCs w:val="0"/>
                <w:sz w:val="22"/>
                <w:szCs w:val="22"/>
                <w:lang w:val="ro-RO"/>
              </w:rPr>
            </w:pPr>
            <w:r w:rsidRPr="00DC303C">
              <w:rPr>
                <w:rFonts w:ascii="Book Antiqua" w:hAnsi="Book Antiqua"/>
                <w:bCs w:val="0"/>
                <w:sz w:val="22"/>
                <w:szCs w:val="22"/>
                <w:lang w:val="ro-RO"/>
              </w:rPr>
              <w:t>Muzeul jude</w:t>
            </w:r>
            <w:r w:rsidRPr="00DC303C">
              <w:rPr>
                <w:rFonts w:ascii="Arial Narrow" w:hAnsi="Arial Narrow"/>
                <w:bCs w:val="0"/>
                <w:sz w:val="22"/>
                <w:szCs w:val="22"/>
                <w:lang w:val="ro-RO"/>
              </w:rPr>
              <w:t>ț</w:t>
            </w:r>
            <w:r w:rsidRPr="00DC303C">
              <w:rPr>
                <w:rFonts w:ascii="Book Antiqua" w:hAnsi="Book Antiqua"/>
                <w:bCs w:val="0"/>
                <w:sz w:val="22"/>
                <w:szCs w:val="22"/>
                <w:lang w:val="ro-RO"/>
              </w:rPr>
              <w:t xml:space="preserve">ean de Etnografie </w:t>
            </w:r>
            <w:r w:rsidRPr="00DC303C">
              <w:rPr>
                <w:rFonts w:ascii="Book Antiqua" w:hAnsi="Book Antiqua"/>
                <w:bCs w:val="0"/>
                <w:sz w:val="24"/>
                <w:szCs w:val="22"/>
                <w:lang w:val="ro-RO"/>
              </w:rPr>
              <w:t>ş</w:t>
            </w:r>
            <w:r w:rsidRPr="00DC303C">
              <w:rPr>
                <w:rFonts w:ascii="Book Antiqua" w:hAnsi="Book Antiqua"/>
                <w:bCs w:val="0"/>
                <w:sz w:val="22"/>
                <w:szCs w:val="22"/>
                <w:lang w:val="ro-RO"/>
              </w:rPr>
              <w:t>i Artă Populară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A2A20" w:rsidRPr="00DC303C" w:rsidRDefault="005A2A20" w:rsidP="005A2A20">
            <w:pPr>
              <w:pStyle w:val="Heading3"/>
              <w:spacing w:before="0" w:after="0"/>
              <w:jc w:val="center"/>
              <w:rPr>
                <w:rFonts w:ascii="Book Antiqua" w:hAnsi="Book Antiqua"/>
                <w:b w:val="0"/>
                <w:bCs w:val="0"/>
                <w:sz w:val="22"/>
                <w:szCs w:val="22"/>
                <w:lang w:val="ro-RO"/>
              </w:rPr>
            </w:pPr>
          </w:p>
        </w:tc>
      </w:tr>
      <w:tr w:rsidR="005A2A20" w:rsidRPr="00DC303C" w:rsidTr="005A2A20">
        <w:trPr>
          <w:trHeight w:val="300"/>
        </w:trPr>
        <w:tc>
          <w:tcPr>
            <w:tcW w:w="6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2A20" w:rsidRPr="00DC303C" w:rsidRDefault="005A2A20" w:rsidP="005A2A20">
            <w:pPr>
              <w:pStyle w:val="Heading3"/>
              <w:spacing w:before="0" w:after="0"/>
              <w:rPr>
                <w:rFonts w:ascii="Book Antiqua" w:hAnsi="Book Antiqua"/>
                <w:b w:val="0"/>
                <w:bCs w:val="0"/>
                <w:sz w:val="22"/>
                <w:szCs w:val="22"/>
                <w:lang w:val="ro-RO"/>
              </w:rPr>
            </w:pPr>
            <w:r w:rsidRPr="00DC303C">
              <w:rPr>
                <w:rFonts w:ascii="Book Antiqua" w:hAnsi="Book Antiqua"/>
                <w:b w:val="0"/>
                <w:bCs w:val="0"/>
                <w:sz w:val="22"/>
                <w:szCs w:val="22"/>
                <w:lang w:val="ro-RO"/>
              </w:rPr>
              <w:t>Cabină poartă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A2A20" w:rsidRPr="00DC303C" w:rsidRDefault="005A2A20" w:rsidP="005A2A20">
            <w:pPr>
              <w:pStyle w:val="Heading3"/>
              <w:spacing w:before="0" w:after="0"/>
              <w:jc w:val="center"/>
              <w:rPr>
                <w:rFonts w:ascii="Book Antiqua" w:hAnsi="Book Antiqua"/>
                <w:b w:val="0"/>
                <w:bCs w:val="0"/>
                <w:sz w:val="22"/>
                <w:szCs w:val="22"/>
                <w:lang w:val="ro-RO"/>
              </w:rPr>
            </w:pPr>
            <w:r w:rsidRPr="00DC303C">
              <w:rPr>
                <w:rFonts w:ascii="Book Antiqua" w:hAnsi="Book Antiqua"/>
                <w:b w:val="0"/>
                <w:bCs w:val="0"/>
                <w:sz w:val="22"/>
                <w:szCs w:val="22"/>
                <w:lang w:val="ro-RO"/>
              </w:rPr>
              <w:t>350.000,00</w:t>
            </w:r>
          </w:p>
        </w:tc>
      </w:tr>
      <w:tr w:rsidR="005A2A20" w:rsidRPr="00DC303C" w:rsidTr="005A2A20">
        <w:trPr>
          <w:trHeight w:val="216"/>
        </w:trPr>
        <w:tc>
          <w:tcPr>
            <w:tcW w:w="6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2A20" w:rsidRPr="00DC303C" w:rsidRDefault="005A2A20" w:rsidP="005A2A20">
            <w:pPr>
              <w:pStyle w:val="Heading3"/>
              <w:spacing w:before="0" w:after="0"/>
              <w:rPr>
                <w:rFonts w:ascii="Book Antiqua" w:hAnsi="Book Antiqua"/>
                <w:bCs w:val="0"/>
                <w:sz w:val="22"/>
                <w:szCs w:val="22"/>
                <w:lang w:val="ro-RO"/>
              </w:rPr>
            </w:pPr>
            <w:r w:rsidRPr="00DC303C">
              <w:rPr>
                <w:rFonts w:ascii="Book Antiqua" w:hAnsi="Book Antiqua"/>
                <w:bCs w:val="0"/>
                <w:sz w:val="22"/>
                <w:szCs w:val="22"/>
                <w:lang w:val="ro-RO"/>
              </w:rPr>
              <w:t>Biblioteca jude</w:t>
            </w:r>
            <w:r w:rsidRPr="00DC303C">
              <w:rPr>
                <w:rFonts w:ascii="Arial Narrow" w:hAnsi="Arial Narrow"/>
                <w:bCs w:val="0"/>
                <w:sz w:val="22"/>
                <w:szCs w:val="22"/>
                <w:lang w:val="ro-RO"/>
              </w:rPr>
              <w:t>ț</w:t>
            </w:r>
            <w:r w:rsidRPr="00DC303C">
              <w:rPr>
                <w:rFonts w:ascii="Book Antiqua" w:hAnsi="Book Antiqua"/>
                <w:bCs w:val="0"/>
                <w:sz w:val="22"/>
                <w:szCs w:val="22"/>
                <w:lang w:val="ro-RO"/>
              </w:rPr>
              <w:t>eană “Petre Dulfu”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A2A20" w:rsidRPr="00DC303C" w:rsidRDefault="005A2A20" w:rsidP="005A2A20">
            <w:pPr>
              <w:pStyle w:val="Heading3"/>
              <w:spacing w:before="0" w:after="0"/>
              <w:jc w:val="center"/>
              <w:rPr>
                <w:rFonts w:ascii="Book Antiqua" w:hAnsi="Book Antiqua"/>
                <w:b w:val="0"/>
                <w:bCs w:val="0"/>
                <w:sz w:val="22"/>
                <w:szCs w:val="22"/>
                <w:lang w:val="ro-RO"/>
              </w:rPr>
            </w:pPr>
          </w:p>
        </w:tc>
      </w:tr>
      <w:tr w:rsidR="005A2A20" w:rsidRPr="00DC303C" w:rsidTr="005A2A20">
        <w:trPr>
          <w:trHeight w:val="176"/>
        </w:trPr>
        <w:tc>
          <w:tcPr>
            <w:tcW w:w="6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2A20" w:rsidRPr="00DC303C" w:rsidRDefault="005A2A20" w:rsidP="005A2A20">
            <w:pPr>
              <w:pStyle w:val="Heading3"/>
              <w:spacing w:before="0" w:after="0"/>
              <w:rPr>
                <w:rFonts w:ascii="Book Antiqua" w:hAnsi="Book Antiqua"/>
                <w:b w:val="0"/>
                <w:bCs w:val="0"/>
                <w:sz w:val="22"/>
                <w:szCs w:val="22"/>
                <w:lang w:val="ro-RO"/>
              </w:rPr>
            </w:pPr>
            <w:r w:rsidRPr="00DC303C">
              <w:rPr>
                <w:rFonts w:ascii="Book Antiqua" w:hAnsi="Book Antiqua"/>
                <w:b w:val="0"/>
                <w:bCs w:val="0"/>
                <w:sz w:val="22"/>
                <w:szCs w:val="22"/>
                <w:lang w:val="ro-RO"/>
              </w:rPr>
              <w:t>Cladire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A2A20" w:rsidRPr="00DC303C" w:rsidRDefault="005A2A20" w:rsidP="005A2A20">
            <w:pPr>
              <w:pStyle w:val="Heading3"/>
              <w:spacing w:before="0" w:after="0"/>
              <w:jc w:val="center"/>
              <w:rPr>
                <w:rFonts w:ascii="Book Antiqua" w:hAnsi="Book Antiqua"/>
                <w:b w:val="0"/>
                <w:bCs w:val="0"/>
                <w:sz w:val="22"/>
                <w:szCs w:val="22"/>
                <w:lang w:val="ro-RO"/>
              </w:rPr>
            </w:pPr>
            <w:r w:rsidRPr="00DC303C">
              <w:rPr>
                <w:rFonts w:ascii="Book Antiqua" w:hAnsi="Book Antiqua"/>
                <w:b w:val="0"/>
                <w:bCs w:val="0"/>
                <w:sz w:val="22"/>
                <w:szCs w:val="22"/>
                <w:lang w:val="ro-RO"/>
              </w:rPr>
              <w:t>30.000,00</w:t>
            </w:r>
          </w:p>
        </w:tc>
      </w:tr>
      <w:tr w:rsidR="005A2A20" w:rsidRPr="00DC303C" w:rsidTr="005A2A20">
        <w:trPr>
          <w:trHeight w:val="300"/>
        </w:trPr>
        <w:tc>
          <w:tcPr>
            <w:tcW w:w="6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2A20" w:rsidRPr="00DC303C" w:rsidRDefault="005A2A20" w:rsidP="005A2A20">
            <w:pPr>
              <w:pStyle w:val="Heading3"/>
              <w:spacing w:before="0" w:after="0"/>
              <w:rPr>
                <w:rFonts w:ascii="Book Antiqua" w:hAnsi="Book Antiqua"/>
                <w:bCs w:val="0"/>
                <w:sz w:val="22"/>
                <w:szCs w:val="22"/>
                <w:lang w:val="ro-RO"/>
              </w:rPr>
            </w:pPr>
            <w:r w:rsidRPr="00DC303C">
              <w:rPr>
                <w:rFonts w:ascii="Book Antiqua" w:hAnsi="Book Antiqua"/>
                <w:bCs w:val="0"/>
                <w:sz w:val="22"/>
                <w:szCs w:val="22"/>
                <w:lang w:val="ro-RO"/>
              </w:rPr>
              <w:t>Spitalul jude</w:t>
            </w:r>
            <w:r w:rsidRPr="00DC303C">
              <w:rPr>
                <w:rFonts w:ascii="Arial Narrow" w:hAnsi="Arial Narrow"/>
                <w:bCs w:val="0"/>
                <w:sz w:val="22"/>
                <w:szCs w:val="22"/>
                <w:lang w:val="ro-RO"/>
              </w:rPr>
              <w:t>ț</w:t>
            </w:r>
            <w:r w:rsidRPr="00DC303C">
              <w:rPr>
                <w:rFonts w:ascii="Book Antiqua" w:hAnsi="Book Antiqua"/>
                <w:bCs w:val="0"/>
                <w:sz w:val="22"/>
                <w:szCs w:val="22"/>
                <w:lang w:val="ro-RO"/>
              </w:rPr>
              <w:t>ean de Urgen</w:t>
            </w:r>
            <w:r w:rsidRPr="00DC303C">
              <w:rPr>
                <w:rFonts w:ascii="Arial Narrow" w:hAnsi="Arial Narrow"/>
                <w:bCs w:val="0"/>
                <w:sz w:val="22"/>
                <w:szCs w:val="22"/>
                <w:lang w:val="ro-RO"/>
              </w:rPr>
              <w:t>ț</w:t>
            </w:r>
            <w:r w:rsidRPr="00DC303C">
              <w:rPr>
                <w:rFonts w:ascii="Book Antiqua" w:hAnsi="Book Antiqua"/>
                <w:bCs w:val="0"/>
                <w:sz w:val="22"/>
                <w:szCs w:val="22"/>
                <w:lang w:val="ro-RO"/>
              </w:rPr>
              <w:t>ă “Dr. C. Opri</w:t>
            </w:r>
            <w:r w:rsidRPr="00DC303C">
              <w:rPr>
                <w:rFonts w:ascii="Book Antiqua" w:hAnsi="Book Antiqua"/>
                <w:bCs w:val="0"/>
                <w:sz w:val="24"/>
                <w:szCs w:val="22"/>
                <w:lang w:val="ro-RO"/>
              </w:rPr>
              <w:t>ş</w:t>
            </w:r>
            <w:r w:rsidRPr="00DC303C">
              <w:rPr>
                <w:rFonts w:ascii="Book Antiqua" w:hAnsi="Book Antiqua"/>
                <w:bCs w:val="0"/>
                <w:sz w:val="22"/>
                <w:szCs w:val="22"/>
                <w:lang w:val="ro-RO"/>
              </w:rPr>
              <w:t>”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A2A20" w:rsidRPr="00DC303C" w:rsidRDefault="005A2A20" w:rsidP="005A2A20">
            <w:pPr>
              <w:pStyle w:val="Heading3"/>
              <w:spacing w:before="0" w:after="0"/>
              <w:jc w:val="center"/>
              <w:rPr>
                <w:rFonts w:ascii="Book Antiqua" w:hAnsi="Book Antiqua"/>
                <w:b w:val="0"/>
                <w:bCs w:val="0"/>
                <w:sz w:val="22"/>
                <w:szCs w:val="22"/>
                <w:lang w:val="ro-RO"/>
              </w:rPr>
            </w:pPr>
          </w:p>
        </w:tc>
      </w:tr>
      <w:tr w:rsidR="005A2A20" w:rsidRPr="00DC303C" w:rsidTr="005A2A20">
        <w:trPr>
          <w:trHeight w:val="300"/>
        </w:trPr>
        <w:tc>
          <w:tcPr>
            <w:tcW w:w="6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2A20" w:rsidRPr="00DC303C" w:rsidRDefault="005A2A20" w:rsidP="005A2A20">
            <w:pPr>
              <w:pStyle w:val="Heading3"/>
              <w:spacing w:before="0" w:after="0"/>
              <w:rPr>
                <w:rFonts w:ascii="Book Antiqua" w:hAnsi="Book Antiqua"/>
                <w:b w:val="0"/>
                <w:bCs w:val="0"/>
                <w:sz w:val="22"/>
                <w:szCs w:val="22"/>
                <w:lang w:val="ro-RO"/>
              </w:rPr>
            </w:pPr>
            <w:r w:rsidRPr="00DC303C">
              <w:rPr>
                <w:rFonts w:ascii="Book Antiqua" w:hAnsi="Book Antiqua"/>
                <w:b w:val="0"/>
                <w:bCs w:val="0"/>
                <w:sz w:val="22"/>
                <w:szCs w:val="22"/>
                <w:lang w:val="ro-RO"/>
              </w:rPr>
              <w:t>Clădire P+11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A2A20" w:rsidRPr="00DC303C" w:rsidRDefault="005A2A20" w:rsidP="005A2A20">
            <w:pPr>
              <w:pStyle w:val="Heading3"/>
              <w:spacing w:before="0" w:after="0"/>
              <w:jc w:val="center"/>
              <w:rPr>
                <w:rFonts w:ascii="Book Antiqua" w:hAnsi="Book Antiqua"/>
                <w:b w:val="0"/>
                <w:bCs w:val="0"/>
                <w:sz w:val="22"/>
                <w:szCs w:val="22"/>
                <w:lang w:val="ro-RO"/>
              </w:rPr>
            </w:pPr>
            <w:r w:rsidRPr="00DC303C">
              <w:rPr>
                <w:rFonts w:ascii="Book Antiqua" w:hAnsi="Book Antiqua"/>
                <w:b w:val="0"/>
                <w:bCs w:val="0"/>
                <w:sz w:val="22"/>
                <w:szCs w:val="22"/>
                <w:lang w:val="ro-RO"/>
              </w:rPr>
              <w:t>82.323.216,05</w:t>
            </w:r>
          </w:p>
        </w:tc>
      </w:tr>
      <w:tr w:rsidR="005A2A20" w:rsidRPr="00DC303C" w:rsidTr="005A2A20">
        <w:trPr>
          <w:trHeight w:val="214"/>
        </w:trPr>
        <w:tc>
          <w:tcPr>
            <w:tcW w:w="6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2A20" w:rsidRPr="00DC303C" w:rsidRDefault="005A2A20" w:rsidP="005A2A20">
            <w:pPr>
              <w:pStyle w:val="Heading3"/>
              <w:spacing w:before="0" w:after="0"/>
              <w:rPr>
                <w:rFonts w:ascii="Book Antiqua" w:hAnsi="Book Antiqua"/>
                <w:b w:val="0"/>
                <w:bCs w:val="0"/>
                <w:sz w:val="22"/>
                <w:szCs w:val="22"/>
                <w:lang w:val="ro-RO"/>
              </w:rPr>
            </w:pPr>
            <w:r w:rsidRPr="00DC303C">
              <w:rPr>
                <w:rFonts w:ascii="Book Antiqua" w:hAnsi="Book Antiqua"/>
                <w:b w:val="0"/>
                <w:bCs w:val="0"/>
                <w:sz w:val="22"/>
                <w:szCs w:val="22"/>
                <w:lang w:val="ro-RO"/>
              </w:rPr>
              <w:t>Baracă metalică pt. detergen</w:t>
            </w:r>
            <w:r w:rsidRPr="00DC303C">
              <w:rPr>
                <w:rFonts w:ascii="Arial Narrow" w:hAnsi="Arial Narrow"/>
                <w:b w:val="0"/>
                <w:bCs w:val="0"/>
                <w:sz w:val="22"/>
                <w:szCs w:val="22"/>
                <w:lang w:val="ro-RO"/>
              </w:rPr>
              <w:t>ț</w:t>
            </w:r>
            <w:r w:rsidRPr="00DC303C">
              <w:rPr>
                <w:rFonts w:ascii="Book Antiqua" w:hAnsi="Book Antiqua"/>
                <w:b w:val="0"/>
                <w:bCs w:val="0"/>
                <w:sz w:val="22"/>
                <w:szCs w:val="22"/>
                <w:lang w:val="ro-RO"/>
              </w:rPr>
              <w:t>i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A2A20" w:rsidRPr="00DC303C" w:rsidRDefault="005A2A20" w:rsidP="005A2A20">
            <w:pPr>
              <w:pStyle w:val="Heading3"/>
              <w:spacing w:before="0" w:after="0"/>
              <w:jc w:val="center"/>
              <w:rPr>
                <w:rFonts w:ascii="Book Antiqua" w:hAnsi="Book Antiqua"/>
                <w:b w:val="0"/>
                <w:bCs w:val="0"/>
                <w:sz w:val="22"/>
                <w:szCs w:val="22"/>
                <w:lang w:val="ro-RO"/>
              </w:rPr>
            </w:pPr>
            <w:r w:rsidRPr="00DC303C">
              <w:rPr>
                <w:rFonts w:ascii="Book Antiqua" w:hAnsi="Book Antiqua"/>
                <w:b w:val="0"/>
                <w:bCs w:val="0"/>
                <w:sz w:val="22"/>
                <w:szCs w:val="22"/>
                <w:lang w:val="ro-RO"/>
              </w:rPr>
              <w:t>399.215,74</w:t>
            </w:r>
          </w:p>
        </w:tc>
      </w:tr>
      <w:tr w:rsidR="005A2A20" w:rsidRPr="00DC303C" w:rsidTr="005A2A20">
        <w:trPr>
          <w:trHeight w:val="214"/>
        </w:trPr>
        <w:tc>
          <w:tcPr>
            <w:tcW w:w="6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2A20" w:rsidRPr="00DC303C" w:rsidRDefault="005A2A20" w:rsidP="005A2A20">
            <w:pPr>
              <w:pStyle w:val="Heading3"/>
              <w:spacing w:before="0" w:after="0"/>
              <w:rPr>
                <w:rFonts w:ascii="Book Antiqua" w:hAnsi="Book Antiqua"/>
                <w:b w:val="0"/>
                <w:bCs w:val="0"/>
                <w:sz w:val="22"/>
                <w:szCs w:val="22"/>
                <w:lang w:val="ro-RO"/>
              </w:rPr>
            </w:pPr>
            <w:r w:rsidRPr="00DC303C">
              <w:rPr>
                <w:rFonts w:ascii="Book Antiqua" w:hAnsi="Book Antiqua"/>
                <w:b w:val="0"/>
                <w:bCs w:val="0"/>
                <w:sz w:val="22"/>
                <w:szCs w:val="22"/>
                <w:lang w:val="ro-RO"/>
              </w:rPr>
              <w:t>Teren 6330 mp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A2A20" w:rsidRPr="00DC303C" w:rsidRDefault="005A2A20" w:rsidP="005A2A20">
            <w:pPr>
              <w:pStyle w:val="Heading3"/>
              <w:spacing w:before="0" w:after="0"/>
              <w:jc w:val="center"/>
              <w:rPr>
                <w:rFonts w:ascii="Book Antiqua" w:hAnsi="Book Antiqua"/>
                <w:b w:val="0"/>
                <w:bCs w:val="0"/>
                <w:sz w:val="22"/>
                <w:szCs w:val="22"/>
                <w:lang w:val="ro-RO"/>
              </w:rPr>
            </w:pPr>
            <w:r w:rsidRPr="00DC303C">
              <w:rPr>
                <w:rFonts w:ascii="Book Antiqua" w:hAnsi="Book Antiqua"/>
                <w:b w:val="0"/>
                <w:bCs w:val="0"/>
                <w:sz w:val="22"/>
                <w:szCs w:val="22"/>
                <w:lang w:val="ro-RO"/>
              </w:rPr>
              <w:t>129.385,89</w:t>
            </w:r>
          </w:p>
        </w:tc>
      </w:tr>
      <w:tr w:rsidR="005A2A20" w:rsidRPr="00DC303C" w:rsidTr="005A2A20">
        <w:trPr>
          <w:trHeight w:val="214"/>
        </w:trPr>
        <w:tc>
          <w:tcPr>
            <w:tcW w:w="6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2A20" w:rsidRPr="00DC303C" w:rsidRDefault="005A2A20" w:rsidP="005A2A20">
            <w:pPr>
              <w:pStyle w:val="Heading3"/>
              <w:spacing w:before="0" w:after="0"/>
              <w:rPr>
                <w:rFonts w:ascii="Book Antiqua" w:hAnsi="Book Antiqua"/>
                <w:bCs w:val="0"/>
                <w:sz w:val="22"/>
                <w:szCs w:val="22"/>
                <w:lang w:val="ro-RO"/>
              </w:rPr>
            </w:pPr>
            <w:r w:rsidRPr="00DC303C">
              <w:rPr>
                <w:rFonts w:ascii="Book Antiqua" w:hAnsi="Book Antiqua"/>
                <w:bCs w:val="0"/>
                <w:sz w:val="22"/>
                <w:szCs w:val="22"/>
                <w:lang w:val="ro-RO"/>
              </w:rPr>
              <w:t>Muzeul jude</w:t>
            </w:r>
            <w:r w:rsidRPr="00DC303C">
              <w:rPr>
                <w:rFonts w:ascii="Arial Narrow" w:hAnsi="Arial Narrow"/>
                <w:bCs w:val="0"/>
                <w:sz w:val="22"/>
                <w:szCs w:val="22"/>
                <w:lang w:val="ro-RO"/>
              </w:rPr>
              <w:t>ț</w:t>
            </w:r>
            <w:r w:rsidRPr="00DC303C">
              <w:rPr>
                <w:rFonts w:ascii="Book Antiqua" w:hAnsi="Book Antiqua"/>
                <w:bCs w:val="0"/>
                <w:sz w:val="22"/>
                <w:szCs w:val="22"/>
                <w:lang w:val="ro-RO"/>
              </w:rPr>
              <w:t>ean de Artă “Centrul Artistic” Baia Mare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A2A20" w:rsidRPr="00DC303C" w:rsidRDefault="005A2A20" w:rsidP="005A2A20">
            <w:pPr>
              <w:pStyle w:val="Heading3"/>
              <w:spacing w:before="0" w:after="0"/>
              <w:jc w:val="center"/>
              <w:rPr>
                <w:rFonts w:ascii="Book Antiqua" w:hAnsi="Book Antiqua"/>
                <w:b w:val="0"/>
                <w:bCs w:val="0"/>
                <w:sz w:val="22"/>
                <w:szCs w:val="22"/>
                <w:lang w:val="ro-RO"/>
              </w:rPr>
            </w:pPr>
          </w:p>
        </w:tc>
      </w:tr>
      <w:tr w:rsidR="005A2A20" w:rsidRPr="00DC303C" w:rsidTr="005A2A20">
        <w:trPr>
          <w:trHeight w:val="214"/>
        </w:trPr>
        <w:tc>
          <w:tcPr>
            <w:tcW w:w="6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2A20" w:rsidRPr="00DC303C" w:rsidRDefault="005A2A20" w:rsidP="005A2A20">
            <w:pPr>
              <w:pStyle w:val="Heading3"/>
              <w:spacing w:before="0" w:after="0"/>
              <w:rPr>
                <w:rFonts w:ascii="Book Antiqua" w:hAnsi="Book Antiqua"/>
                <w:b w:val="0"/>
                <w:bCs w:val="0"/>
                <w:sz w:val="22"/>
                <w:szCs w:val="22"/>
                <w:lang w:val="ro-RO"/>
              </w:rPr>
            </w:pPr>
            <w:r w:rsidRPr="00DC303C">
              <w:rPr>
                <w:rFonts w:ascii="Book Antiqua" w:hAnsi="Book Antiqua"/>
                <w:b w:val="0"/>
                <w:bCs w:val="0"/>
                <w:sz w:val="22"/>
                <w:szCs w:val="22"/>
                <w:lang w:val="ro-RO"/>
              </w:rPr>
              <w:t>Clădire muzeu P+1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A2A20" w:rsidRPr="00DC303C" w:rsidRDefault="005A2A20" w:rsidP="005A2A20">
            <w:pPr>
              <w:pStyle w:val="Heading3"/>
              <w:spacing w:before="0" w:after="0"/>
              <w:jc w:val="center"/>
              <w:rPr>
                <w:rFonts w:ascii="Book Antiqua" w:hAnsi="Book Antiqua"/>
                <w:b w:val="0"/>
                <w:bCs w:val="0"/>
                <w:sz w:val="22"/>
                <w:szCs w:val="22"/>
                <w:lang w:val="ro-RO"/>
              </w:rPr>
            </w:pPr>
            <w:r w:rsidRPr="00DC303C">
              <w:rPr>
                <w:rFonts w:ascii="Book Antiqua" w:hAnsi="Book Antiqua"/>
                <w:b w:val="0"/>
                <w:bCs w:val="0"/>
                <w:sz w:val="22"/>
                <w:szCs w:val="22"/>
                <w:lang w:val="ro-RO"/>
              </w:rPr>
              <w:t>29.741,40</w:t>
            </w:r>
          </w:p>
        </w:tc>
      </w:tr>
      <w:tr w:rsidR="005A2A20" w:rsidRPr="00DC303C" w:rsidTr="005A2A20">
        <w:trPr>
          <w:trHeight w:val="216"/>
        </w:trPr>
        <w:tc>
          <w:tcPr>
            <w:tcW w:w="6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2A20" w:rsidRPr="00DC303C" w:rsidRDefault="005A2A20" w:rsidP="005A2A20">
            <w:pPr>
              <w:pStyle w:val="Heading3"/>
              <w:spacing w:before="0" w:after="0"/>
              <w:rPr>
                <w:rFonts w:ascii="Book Antiqua" w:hAnsi="Book Antiqua"/>
                <w:bCs w:val="0"/>
                <w:sz w:val="22"/>
                <w:szCs w:val="22"/>
                <w:lang w:val="ro-RO"/>
              </w:rPr>
            </w:pPr>
            <w:r w:rsidRPr="00DC303C">
              <w:rPr>
                <w:rFonts w:ascii="Book Antiqua" w:hAnsi="Book Antiqua"/>
                <w:bCs w:val="0"/>
                <w:sz w:val="22"/>
                <w:szCs w:val="22"/>
                <w:lang w:val="ro-RO"/>
              </w:rPr>
              <w:t>Spitalul de boli infec</w:t>
            </w:r>
            <w:r w:rsidRPr="00DC303C">
              <w:rPr>
                <w:rFonts w:ascii="Arial Narrow" w:hAnsi="Arial Narrow"/>
                <w:bCs w:val="0"/>
                <w:sz w:val="22"/>
                <w:szCs w:val="22"/>
                <w:lang w:val="ro-RO"/>
              </w:rPr>
              <w:t>ț</w:t>
            </w:r>
            <w:r w:rsidRPr="00DC303C">
              <w:rPr>
                <w:rFonts w:ascii="Book Antiqua" w:hAnsi="Book Antiqua"/>
                <w:bCs w:val="0"/>
                <w:sz w:val="22"/>
                <w:szCs w:val="22"/>
                <w:lang w:val="ro-RO"/>
              </w:rPr>
              <w:t xml:space="preserve">ioase </w:t>
            </w:r>
            <w:r w:rsidRPr="00DC303C">
              <w:rPr>
                <w:rFonts w:ascii="Book Antiqua" w:hAnsi="Book Antiqua"/>
                <w:bCs w:val="0"/>
                <w:sz w:val="24"/>
                <w:szCs w:val="22"/>
                <w:lang w:val="ro-RO"/>
              </w:rPr>
              <w:t>ş</w:t>
            </w:r>
            <w:r w:rsidRPr="00DC303C">
              <w:rPr>
                <w:rFonts w:ascii="Book Antiqua" w:hAnsi="Book Antiqua"/>
                <w:bCs w:val="0"/>
                <w:sz w:val="22"/>
                <w:szCs w:val="22"/>
                <w:lang w:val="ro-RO"/>
              </w:rPr>
              <w:t>i psihiatrie Baia Mare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A2A20" w:rsidRPr="00DC303C" w:rsidRDefault="005A2A20" w:rsidP="005A2A20">
            <w:pPr>
              <w:pStyle w:val="Heading3"/>
              <w:spacing w:before="0" w:after="0"/>
              <w:jc w:val="center"/>
              <w:rPr>
                <w:rFonts w:ascii="Book Antiqua" w:hAnsi="Book Antiqua"/>
                <w:b w:val="0"/>
                <w:bCs w:val="0"/>
                <w:sz w:val="22"/>
                <w:szCs w:val="22"/>
                <w:lang w:val="ro-RO"/>
              </w:rPr>
            </w:pPr>
          </w:p>
        </w:tc>
      </w:tr>
      <w:tr w:rsidR="005A2A20" w:rsidRPr="00DC303C" w:rsidTr="005A2A20">
        <w:trPr>
          <w:trHeight w:val="216"/>
        </w:trPr>
        <w:tc>
          <w:tcPr>
            <w:tcW w:w="6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2A20" w:rsidRPr="00DC303C" w:rsidRDefault="005A2A20" w:rsidP="005A2A20">
            <w:pPr>
              <w:pStyle w:val="Heading3"/>
              <w:spacing w:before="0" w:after="0"/>
              <w:rPr>
                <w:rFonts w:ascii="Book Antiqua" w:hAnsi="Book Antiqua"/>
                <w:b w:val="0"/>
                <w:bCs w:val="0"/>
                <w:sz w:val="22"/>
                <w:szCs w:val="22"/>
                <w:lang w:val="ro-RO"/>
              </w:rPr>
            </w:pPr>
            <w:r w:rsidRPr="00DC303C">
              <w:rPr>
                <w:rFonts w:ascii="Book Antiqua" w:hAnsi="Book Antiqua"/>
                <w:b w:val="0"/>
                <w:bCs w:val="0"/>
                <w:sz w:val="22"/>
                <w:szCs w:val="22"/>
                <w:lang w:val="ro-RO"/>
              </w:rPr>
              <w:t>Pavilion psihiatrie femei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A2A20" w:rsidRPr="00DC303C" w:rsidRDefault="005A2A20" w:rsidP="005A2A20">
            <w:pPr>
              <w:pStyle w:val="Heading3"/>
              <w:spacing w:before="0" w:after="0"/>
              <w:jc w:val="center"/>
              <w:rPr>
                <w:rFonts w:ascii="Book Antiqua" w:hAnsi="Book Antiqua"/>
                <w:b w:val="0"/>
                <w:bCs w:val="0"/>
                <w:sz w:val="22"/>
                <w:szCs w:val="22"/>
                <w:lang w:val="ro-RO"/>
              </w:rPr>
            </w:pPr>
            <w:r w:rsidRPr="00DC303C">
              <w:rPr>
                <w:rFonts w:ascii="Book Antiqua" w:hAnsi="Book Antiqua"/>
                <w:b w:val="0"/>
                <w:bCs w:val="0"/>
                <w:sz w:val="22"/>
                <w:szCs w:val="22"/>
                <w:lang w:val="ro-RO"/>
              </w:rPr>
              <w:t>1.750.000,00</w:t>
            </w:r>
          </w:p>
        </w:tc>
      </w:tr>
      <w:tr w:rsidR="005A2A20" w:rsidRPr="00C80265" w:rsidTr="005A2A20">
        <w:trPr>
          <w:trHeight w:val="216"/>
        </w:trPr>
        <w:tc>
          <w:tcPr>
            <w:tcW w:w="6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2A20" w:rsidRPr="00DC303C" w:rsidRDefault="005A2A20" w:rsidP="005A2A20">
            <w:pPr>
              <w:pStyle w:val="Heading3"/>
              <w:spacing w:before="0" w:after="0"/>
              <w:rPr>
                <w:rFonts w:ascii="Book Antiqua" w:hAnsi="Book Antiqua"/>
                <w:bCs w:val="0"/>
                <w:sz w:val="22"/>
                <w:szCs w:val="22"/>
                <w:lang w:val="ro-RO"/>
              </w:rPr>
            </w:pPr>
            <w:r w:rsidRPr="00DC303C">
              <w:rPr>
                <w:rFonts w:ascii="Book Antiqua" w:hAnsi="Book Antiqua"/>
                <w:bCs w:val="0"/>
                <w:sz w:val="22"/>
                <w:szCs w:val="22"/>
                <w:lang w:val="ro-RO"/>
              </w:rPr>
              <w:t xml:space="preserve">Centrul </w:t>
            </w:r>
            <w:r w:rsidRPr="00DC303C">
              <w:rPr>
                <w:rFonts w:ascii="Book Antiqua" w:hAnsi="Book Antiqua"/>
                <w:bCs w:val="0"/>
                <w:sz w:val="24"/>
                <w:szCs w:val="22"/>
                <w:lang w:val="ro-RO"/>
              </w:rPr>
              <w:t>ş</w:t>
            </w:r>
            <w:r w:rsidRPr="00DC303C">
              <w:rPr>
                <w:rFonts w:ascii="Book Antiqua" w:hAnsi="Book Antiqua"/>
                <w:bCs w:val="0"/>
                <w:sz w:val="22"/>
                <w:szCs w:val="22"/>
                <w:lang w:val="ro-RO"/>
              </w:rPr>
              <w:t>colar de Educ. Incluzivă Vi</w:t>
            </w:r>
            <w:r w:rsidRPr="00DC303C">
              <w:rPr>
                <w:rFonts w:ascii="Book Antiqua" w:hAnsi="Book Antiqua"/>
                <w:bCs w:val="0"/>
                <w:sz w:val="24"/>
                <w:szCs w:val="22"/>
                <w:lang w:val="ro-RO"/>
              </w:rPr>
              <w:t>ş</w:t>
            </w:r>
            <w:r w:rsidRPr="00DC303C">
              <w:rPr>
                <w:rFonts w:ascii="Book Antiqua" w:hAnsi="Book Antiqua"/>
                <w:bCs w:val="0"/>
                <w:sz w:val="22"/>
                <w:szCs w:val="22"/>
                <w:lang w:val="ro-RO"/>
              </w:rPr>
              <w:t>eu de Sus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A2A20" w:rsidRPr="00DC303C" w:rsidRDefault="005A2A20" w:rsidP="005A2A20">
            <w:pPr>
              <w:pStyle w:val="Heading3"/>
              <w:spacing w:before="0" w:after="0"/>
              <w:jc w:val="center"/>
              <w:rPr>
                <w:rFonts w:ascii="Book Antiqua" w:hAnsi="Book Antiqua"/>
                <w:b w:val="0"/>
                <w:bCs w:val="0"/>
                <w:sz w:val="22"/>
                <w:szCs w:val="22"/>
                <w:lang w:val="ro-RO"/>
              </w:rPr>
            </w:pPr>
          </w:p>
        </w:tc>
      </w:tr>
      <w:tr w:rsidR="005A2A20" w:rsidRPr="00DC303C" w:rsidTr="005A2A20">
        <w:trPr>
          <w:trHeight w:val="216"/>
        </w:trPr>
        <w:tc>
          <w:tcPr>
            <w:tcW w:w="6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2A20" w:rsidRPr="00DC303C" w:rsidRDefault="005A2A20" w:rsidP="005A2A20">
            <w:pPr>
              <w:pStyle w:val="Heading3"/>
              <w:spacing w:before="0" w:after="0"/>
              <w:rPr>
                <w:rFonts w:ascii="Book Antiqua" w:hAnsi="Book Antiqua"/>
                <w:b w:val="0"/>
                <w:bCs w:val="0"/>
                <w:sz w:val="22"/>
                <w:szCs w:val="22"/>
                <w:lang w:val="ro-RO"/>
              </w:rPr>
            </w:pPr>
            <w:proofErr w:type="spellStart"/>
            <w:r w:rsidRPr="00DC303C">
              <w:rPr>
                <w:rFonts w:ascii="Book Antiqua" w:hAnsi="Book Antiqua"/>
                <w:b w:val="0"/>
                <w:bCs w:val="0"/>
                <w:sz w:val="22"/>
                <w:szCs w:val="22"/>
                <w:lang w:val="ro-RO"/>
              </w:rPr>
              <w:t>Cladire</w:t>
            </w:r>
            <w:proofErr w:type="spellEnd"/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A2A20" w:rsidRPr="00DC303C" w:rsidRDefault="005A2A20" w:rsidP="005A2A20">
            <w:pPr>
              <w:pStyle w:val="Heading3"/>
              <w:spacing w:before="0" w:after="0"/>
              <w:jc w:val="center"/>
              <w:rPr>
                <w:rFonts w:ascii="Book Antiqua" w:hAnsi="Book Antiqua"/>
                <w:b w:val="0"/>
                <w:bCs w:val="0"/>
                <w:sz w:val="22"/>
                <w:szCs w:val="22"/>
                <w:lang w:val="ro-RO"/>
              </w:rPr>
            </w:pPr>
            <w:r w:rsidRPr="00DC303C">
              <w:rPr>
                <w:rFonts w:ascii="Book Antiqua" w:hAnsi="Book Antiqua"/>
                <w:b w:val="0"/>
                <w:bCs w:val="0"/>
                <w:sz w:val="22"/>
                <w:szCs w:val="22"/>
                <w:lang w:val="ro-RO"/>
              </w:rPr>
              <w:t>50.000,00</w:t>
            </w:r>
          </w:p>
        </w:tc>
      </w:tr>
      <w:tr w:rsidR="005A2A20" w:rsidRPr="00C80265" w:rsidTr="005A2A20">
        <w:trPr>
          <w:trHeight w:val="216"/>
        </w:trPr>
        <w:tc>
          <w:tcPr>
            <w:tcW w:w="6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2A20" w:rsidRPr="00DC303C" w:rsidRDefault="005A2A20" w:rsidP="005A2A20">
            <w:pPr>
              <w:pStyle w:val="Heading3"/>
              <w:spacing w:before="0" w:after="0"/>
              <w:rPr>
                <w:rFonts w:ascii="Book Antiqua" w:hAnsi="Book Antiqua"/>
                <w:bCs w:val="0"/>
                <w:sz w:val="22"/>
                <w:szCs w:val="22"/>
                <w:lang w:val="ro-RO"/>
              </w:rPr>
            </w:pPr>
            <w:r w:rsidRPr="00DC303C">
              <w:rPr>
                <w:rFonts w:ascii="Book Antiqua" w:hAnsi="Book Antiqua"/>
                <w:bCs w:val="0"/>
                <w:sz w:val="24"/>
                <w:szCs w:val="22"/>
                <w:lang w:val="ro-RO"/>
              </w:rPr>
              <w:t>Ş</w:t>
            </w:r>
            <w:r w:rsidRPr="00DC303C">
              <w:rPr>
                <w:rFonts w:ascii="Book Antiqua" w:hAnsi="Book Antiqua"/>
                <w:bCs w:val="0"/>
                <w:sz w:val="22"/>
                <w:szCs w:val="22"/>
                <w:lang w:val="ro-RO"/>
              </w:rPr>
              <w:t>coala gimnazială specială Baia Mare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A2A20" w:rsidRPr="00DC303C" w:rsidRDefault="005A2A20" w:rsidP="005A2A20">
            <w:pPr>
              <w:pStyle w:val="Heading3"/>
              <w:spacing w:before="0" w:after="0"/>
              <w:jc w:val="center"/>
              <w:rPr>
                <w:rFonts w:ascii="Book Antiqua" w:hAnsi="Book Antiqua"/>
                <w:b w:val="0"/>
                <w:bCs w:val="0"/>
                <w:sz w:val="22"/>
                <w:szCs w:val="22"/>
                <w:lang w:val="ro-RO"/>
              </w:rPr>
            </w:pPr>
          </w:p>
        </w:tc>
      </w:tr>
      <w:tr w:rsidR="005A2A20" w:rsidRPr="00DC303C" w:rsidTr="005A2A20">
        <w:trPr>
          <w:trHeight w:val="216"/>
        </w:trPr>
        <w:tc>
          <w:tcPr>
            <w:tcW w:w="6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2A20" w:rsidRPr="00DC303C" w:rsidRDefault="005A2A20" w:rsidP="005A2A20">
            <w:pPr>
              <w:pStyle w:val="Heading3"/>
              <w:spacing w:before="0" w:after="0"/>
              <w:rPr>
                <w:rFonts w:ascii="Book Antiqua" w:hAnsi="Book Antiqua"/>
                <w:b w:val="0"/>
                <w:bCs w:val="0"/>
                <w:sz w:val="22"/>
                <w:szCs w:val="22"/>
                <w:lang w:val="ro-RO"/>
              </w:rPr>
            </w:pPr>
            <w:r w:rsidRPr="00DC303C">
              <w:rPr>
                <w:rFonts w:ascii="Book Antiqua" w:hAnsi="Book Antiqua"/>
                <w:b w:val="0"/>
                <w:bCs w:val="0"/>
                <w:sz w:val="22"/>
                <w:szCs w:val="22"/>
                <w:lang w:val="ro-RO"/>
              </w:rPr>
              <w:t>Clădire internat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A2A20" w:rsidRPr="00DC303C" w:rsidRDefault="005A2A20" w:rsidP="005A2A20">
            <w:pPr>
              <w:pStyle w:val="Heading3"/>
              <w:spacing w:before="0" w:after="0"/>
              <w:jc w:val="center"/>
              <w:rPr>
                <w:rFonts w:ascii="Book Antiqua" w:hAnsi="Book Antiqua"/>
                <w:b w:val="0"/>
                <w:bCs w:val="0"/>
                <w:sz w:val="22"/>
                <w:szCs w:val="22"/>
                <w:lang w:val="ro-RO"/>
              </w:rPr>
            </w:pPr>
            <w:r w:rsidRPr="00DC303C">
              <w:rPr>
                <w:rFonts w:ascii="Book Antiqua" w:hAnsi="Book Antiqua"/>
                <w:b w:val="0"/>
                <w:bCs w:val="0"/>
                <w:sz w:val="22"/>
                <w:szCs w:val="22"/>
                <w:lang w:val="ro-RO"/>
              </w:rPr>
              <w:t>150.000,00</w:t>
            </w:r>
          </w:p>
        </w:tc>
      </w:tr>
      <w:tr w:rsidR="005A2A20" w:rsidRPr="00C80265" w:rsidTr="005A2A20">
        <w:trPr>
          <w:trHeight w:val="216"/>
        </w:trPr>
        <w:tc>
          <w:tcPr>
            <w:tcW w:w="6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2A20" w:rsidRPr="00DC303C" w:rsidRDefault="005A2A20" w:rsidP="005A2A20">
            <w:pPr>
              <w:pStyle w:val="Heading3"/>
              <w:spacing w:before="0" w:after="0"/>
              <w:rPr>
                <w:rFonts w:ascii="Book Antiqua" w:hAnsi="Book Antiqua"/>
                <w:bCs w:val="0"/>
                <w:sz w:val="22"/>
                <w:szCs w:val="22"/>
                <w:lang w:val="ro-RO"/>
              </w:rPr>
            </w:pPr>
            <w:r w:rsidRPr="00DC303C">
              <w:rPr>
                <w:rFonts w:ascii="Book Antiqua" w:hAnsi="Book Antiqua"/>
                <w:bCs w:val="0"/>
                <w:sz w:val="22"/>
                <w:szCs w:val="22"/>
                <w:lang w:val="ro-RO"/>
              </w:rPr>
              <w:t>Inspectoratul pt. Situa</w:t>
            </w:r>
            <w:r w:rsidRPr="00DC303C">
              <w:rPr>
                <w:rFonts w:ascii="Arial Narrow" w:hAnsi="Arial Narrow"/>
                <w:bCs w:val="0"/>
                <w:sz w:val="22"/>
                <w:szCs w:val="22"/>
                <w:lang w:val="ro-RO"/>
              </w:rPr>
              <w:t>ț</w:t>
            </w:r>
            <w:r w:rsidRPr="00DC303C">
              <w:rPr>
                <w:rFonts w:ascii="Book Antiqua" w:hAnsi="Book Antiqua"/>
                <w:bCs w:val="0"/>
                <w:sz w:val="22"/>
                <w:szCs w:val="22"/>
                <w:lang w:val="ro-RO"/>
              </w:rPr>
              <w:t>ii de Urgen</w:t>
            </w:r>
            <w:r w:rsidRPr="00DC303C">
              <w:rPr>
                <w:rFonts w:ascii="Arial Narrow" w:hAnsi="Arial Narrow"/>
                <w:bCs w:val="0"/>
                <w:sz w:val="22"/>
                <w:szCs w:val="22"/>
                <w:lang w:val="ro-RO"/>
              </w:rPr>
              <w:t>ț</w:t>
            </w:r>
            <w:r w:rsidRPr="00DC303C">
              <w:rPr>
                <w:rFonts w:ascii="Book Antiqua" w:hAnsi="Book Antiqua"/>
                <w:bCs w:val="0"/>
                <w:sz w:val="22"/>
                <w:szCs w:val="22"/>
                <w:lang w:val="ro-RO"/>
              </w:rPr>
              <w:t>ă “Gh. Pop de Băse</w:t>
            </w:r>
            <w:r w:rsidRPr="00DC303C">
              <w:rPr>
                <w:rFonts w:ascii="Book Antiqua" w:hAnsi="Book Antiqua"/>
                <w:bCs w:val="0"/>
                <w:sz w:val="24"/>
                <w:szCs w:val="22"/>
                <w:lang w:val="ro-RO"/>
              </w:rPr>
              <w:t>ş</w:t>
            </w:r>
            <w:r w:rsidRPr="00DC303C">
              <w:rPr>
                <w:rFonts w:ascii="Book Antiqua" w:hAnsi="Book Antiqua"/>
                <w:bCs w:val="0"/>
                <w:sz w:val="22"/>
                <w:szCs w:val="22"/>
                <w:lang w:val="ro-RO"/>
              </w:rPr>
              <w:t>ti” Maramure</w:t>
            </w:r>
            <w:r w:rsidRPr="00DC303C">
              <w:rPr>
                <w:rFonts w:ascii="Book Antiqua" w:hAnsi="Book Antiqua"/>
                <w:bCs w:val="0"/>
                <w:sz w:val="24"/>
                <w:szCs w:val="22"/>
                <w:lang w:val="ro-RO"/>
              </w:rPr>
              <w:t>ş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A2A20" w:rsidRPr="00DC303C" w:rsidRDefault="005A2A20" w:rsidP="005A2A20">
            <w:pPr>
              <w:pStyle w:val="Heading3"/>
              <w:spacing w:before="0" w:after="0"/>
              <w:jc w:val="center"/>
              <w:rPr>
                <w:rFonts w:ascii="Book Antiqua" w:hAnsi="Book Antiqua"/>
                <w:b w:val="0"/>
                <w:bCs w:val="0"/>
                <w:sz w:val="22"/>
                <w:szCs w:val="22"/>
                <w:lang w:val="ro-RO"/>
              </w:rPr>
            </w:pPr>
          </w:p>
        </w:tc>
      </w:tr>
      <w:tr w:rsidR="005A2A20" w:rsidRPr="00DC303C" w:rsidTr="005A2A20">
        <w:trPr>
          <w:trHeight w:val="216"/>
        </w:trPr>
        <w:tc>
          <w:tcPr>
            <w:tcW w:w="6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2A20" w:rsidRPr="00DC303C" w:rsidRDefault="005A2A20" w:rsidP="005A2A20">
            <w:pPr>
              <w:pStyle w:val="Heading3"/>
              <w:spacing w:before="0" w:after="0"/>
              <w:rPr>
                <w:rFonts w:ascii="Book Antiqua" w:hAnsi="Book Antiqua"/>
                <w:b w:val="0"/>
                <w:bCs w:val="0"/>
                <w:sz w:val="22"/>
                <w:szCs w:val="22"/>
                <w:lang w:val="ro-RO"/>
              </w:rPr>
            </w:pPr>
            <w:r w:rsidRPr="00DC303C">
              <w:rPr>
                <w:rFonts w:ascii="Book Antiqua" w:hAnsi="Book Antiqua"/>
                <w:b w:val="0"/>
                <w:bCs w:val="0"/>
                <w:sz w:val="22"/>
                <w:szCs w:val="22"/>
                <w:lang w:val="ro-RO"/>
              </w:rPr>
              <w:t>Clădire sediu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A2A20" w:rsidRPr="00DC303C" w:rsidRDefault="005A2A20" w:rsidP="005A2A20">
            <w:pPr>
              <w:pStyle w:val="Heading3"/>
              <w:spacing w:before="0" w:after="0"/>
              <w:jc w:val="center"/>
              <w:rPr>
                <w:rFonts w:ascii="Book Antiqua" w:hAnsi="Book Antiqua"/>
                <w:b w:val="0"/>
                <w:bCs w:val="0"/>
                <w:sz w:val="22"/>
                <w:szCs w:val="22"/>
                <w:lang w:val="ro-RO"/>
              </w:rPr>
            </w:pPr>
            <w:r w:rsidRPr="00DC303C">
              <w:rPr>
                <w:rFonts w:ascii="Book Antiqua" w:hAnsi="Book Antiqua"/>
                <w:b w:val="0"/>
                <w:bCs w:val="0"/>
                <w:sz w:val="22"/>
                <w:szCs w:val="22"/>
                <w:lang w:val="ro-RO"/>
              </w:rPr>
              <w:t>1.246,96</w:t>
            </w:r>
          </w:p>
        </w:tc>
      </w:tr>
      <w:tr w:rsidR="005A2A20" w:rsidRPr="00DC303C" w:rsidTr="005A2A20">
        <w:trPr>
          <w:trHeight w:val="216"/>
        </w:trPr>
        <w:tc>
          <w:tcPr>
            <w:tcW w:w="6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2A20" w:rsidRPr="00DC303C" w:rsidRDefault="005A2A20" w:rsidP="005A2A20">
            <w:pPr>
              <w:pStyle w:val="Heading3"/>
              <w:spacing w:before="0" w:after="0"/>
              <w:rPr>
                <w:rFonts w:ascii="Book Antiqua" w:hAnsi="Book Antiqua"/>
                <w:bCs w:val="0"/>
                <w:sz w:val="22"/>
                <w:szCs w:val="22"/>
                <w:lang w:val="ro-RO"/>
              </w:rPr>
            </w:pPr>
            <w:r w:rsidRPr="00DC303C">
              <w:rPr>
                <w:rFonts w:ascii="Book Antiqua" w:hAnsi="Book Antiqua"/>
                <w:bCs w:val="0"/>
                <w:sz w:val="22"/>
                <w:szCs w:val="22"/>
                <w:lang w:val="ro-RO"/>
              </w:rPr>
              <w:t>Casa de oaspe</w:t>
            </w:r>
            <w:r w:rsidRPr="00DC303C">
              <w:rPr>
                <w:rFonts w:ascii="Arial Narrow" w:hAnsi="Arial Narrow"/>
                <w:bCs w:val="0"/>
                <w:sz w:val="22"/>
                <w:szCs w:val="22"/>
                <w:lang w:val="ro-RO"/>
              </w:rPr>
              <w:t>ț</w:t>
            </w:r>
            <w:r w:rsidRPr="00DC303C">
              <w:rPr>
                <w:rFonts w:ascii="Book Antiqua" w:hAnsi="Book Antiqua"/>
                <w:bCs w:val="0"/>
                <w:sz w:val="22"/>
                <w:szCs w:val="22"/>
                <w:lang w:val="ro-RO"/>
              </w:rPr>
              <w:t>i Baia Mare str. Petofi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A2A20" w:rsidRPr="00DC303C" w:rsidRDefault="005A2A20" w:rsidP="005A2A20">
            <w:pPr>
              <w:pStyle w:val="Heading3"/>
              <w:spacing w:before="0" w:after="0"/>
              <w:jc w:val="center"/>
              <w:rPr>
                <w:rFonts w:ascii="Book Antiqua" w:hAnsi="Book Antiqua"/>
                <w:b w:val="0"/>
                <w:bCs w:val="0"/>
                <w:sz w:val="22"/>
                <w:szCs w:val="22"/>
                <w:lang w:val="ro-RO"/>
              </w:rPr>
            </w:pPr>
          </w:p>
        </w:tc>
      </w:tr>
      <w:tr w:rsidR="005A2A20" w:rsidRPr="00DC303C" w:rsidTr="005A2A20">
        <w:trPr>
          <w:trHeight w:val="216"/>
        </w:trPr>
        <w:tc>
          <w:tcPr>
            <w:tcW w:w="6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2A20" w:rsidRPr="00DC303C" w:rsidRDefault="005A2A20" w:rsidP="005A2A20">
            <w:pPr>
              <w:pStyle w:val="Heading3"/>
              <w:spacing w:before="0" w:after="0"/>
              <w:rPr>
                <w:rFonts w:ascii="Book Antiqua" w:hAnsi="Book Antiqua"/>
                <w:b w:val="0"/>
                <w:bCs w:val="0"/>
                <w:sz w:val="22"/>
                <w:szCs w:val="22"/>
                <w:lang w:val="ro-RO"/>
              </w:rPr>
            </w:pPr>
            <w:r w:rsidRPr="00DC303C">
              <w:rPr>
                <w:rFonts w:ascii="Book Antiqua" w:hAnsi="Book Antiqua"/>
                <w:b w:val="0"/>
                <w:bCs w:val="0"/>
                <w:sz w:val="22"/>
                <w:szCs w:val="22"/>
                <w:lang w:val="ro-RO"/>
              </w:rPr>
              <w:t xml:space="preserve">Corp B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A2A20" w:rsidRPr="00DC303C" w:rsidRDefault="005A2A20" w:rsidP="005A2A20">
            <w:pPr>
              <w:pStyle w:val="Heading3"/>
              <w:spacing w:before="0" w:after="0"/>
              <w:jc w:val="center"/>
              <w:rPr>
                <w:rFonts w:ascii="Book Antiqua" w:hAnsi="Book Antiqua"/>
                <w:b w:val="0"/>
                <w:bCs w:val="0"/>
                <w:sz w:val="22"/>
                <w:szCs w:val="22"/>
                <w:lang w:val="ro-RO"/>
              </w:rPr>
            </w:pPr>
            <w:r w:rsidRPr="00DC303C">
              <w:rPr>
                <w:rFonts w:ascii="Book Antiqua" w:hAnsi="Book Antiqua"/>
                <w:b w:val="0"/>
                <w:bCs w:val="0"/>
                <w:sz w:val="22"/>
                <w:szCs w:val="22"/>
                <w:lang w:val="ro-RO"/>
              </w:rPr>
              <w:t>1.602.674,15</w:t>
            </w:r>
          </w:p>
        </w:tc>
      </w:tr>
      <w:tr w:rsidR="005A2A20" w:rsidRPr="00DC303C" w:rsidTr="005A2A20">
        <w:trPr>
          <w:trHeight w:val="216"/>
        </w:trPr>
        <w:tc>
          <w:tcPr>
            <w:tcW w:w="6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2A20" w:rsidRPr="00DC303C" w:rsidRDefault="005A2A20" w:rsidP="005A2A20">
            <w:pPr>
              <w:pStyle w:val="Heading3"/>
              <w:spacing w:before="0" w:after="0"/>
              <w:rPr>
                <w:rFonts w:ascii="Book Antiqua" w:hAnsi="Book Antiqua"/>
                <w:b w:val="0"/>
                <w:bCs w:val="0"/>
                <w:sz w:val="22"/>
                <w:szCs w:val="22"/>
                <w:lang w:val="ro-RO"/>
              </w:rPr>
            </w:pPr>
            <w:r w:rsidRPr="00DC303C">
              <w:rPr>
                <w:rFonts w:ascii="Book Antiqua" w:hAnsi="Book Antiqua"/>
                <w:b w:val="0"/>
                <w:bCs w:val="0"/>
                <w:sz w:val="22"/>
                <w:szCs w:val="22"/>
                <w:lang w:val="ro-RO"/>
              </w:rPr>
              <w:t>Corp C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A2A20" w:rsidRPr="00DC303C" w:rsidRDefault="005A2A20" w:rsidP="005A2A20">
            <w:pPr>
              <w:pStyle w:val="Heading3"/>
              <w:spacing w:before="0" w:after="0"/>
              <w:jc w:val="center"/>
              <w:rPr>
                <w:rFonts w:ascii="Book Antiqua" w:hAnsi="Book Antiqua"/>
                <w:b w:val="0"/>
                <w:bCs w:val="0"/>
                <w:sz w:val="22"/>
                <w:szCs w:val="22"/>
                <w:lang w:val="ro-RO"/>
              </w:rPr>
            </w:pPr>
            <w:r w:rsidRPr="00DC303C">
              <w:rPr>
                <w:rFonts w:ascii="Book Antiqua" w:hAnsi="Book Antiqua"/>
                <w:b w:val="0"/>
                <w:bCs w:val="0"/>
                <w:sz w:val="22"/>
                <w:szCs w:val="22"/>
                <w:lang w:val="ro-RO"/>
              </w:rPr>
              <w:t>12.174,99</w:t>
            </w:r>
          </w:p>
        </w:tc>
      </w:tr>
      <w:tr w:rsidR="005A2A20" w:rsidRPr="00DC303C" w:rsidTr="005A2A20">
        <w:trPr>
          <w:trHeight w:val="216"/>
        </w:trPr>
        <w:tc>
          <w:tcPr>
            <w:tcW w:w="6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2A20" w:rsidRPr="00DC303C" w:rsidRDefault="005A2A20" w:rsidP="005A2A20">
            <w:pPr>
              <w:pStyle w:val="Heading3"/>
              <w:spacing w:before="0" w:after="0"/>
              <w:rPr>
                <w:rFonts w:ascii="Book Antiqua" w:hAnsi="Book Antiqua"/>
                <w:bCs w:val="0"/>
                <w:sz w:val="22"/>
                <w:szCs w:val="22"/>
                <w:lang w:val="ro-RO"/>
              </w:rPr>
            </w:pPr>
            <w:r w:rsidRPr="00DC303C">
              <w:rPr>
                <w:rFonts w:ascii="Book Antiqua" w:hAnsi="Book Antiqua"/>
                <w:bCs w:val="0"/>
                <w:sz w:val="22"/>
                <w:szCs w:val="22"/>
                <w:lang w:val="ro-RO"/>
              </w:rPr>
              <w:t>Centrul militar jude</w:t>
            </w:r>
            <w:r w:rsidRPr="00DC303C">
              <w:rPr>
                <w:rFonts w:ascii="Arial Narrow" w:hAnsi="Arial Narrow"/>
                <w:bCs w:val="0"/>
                <w:sz w:val="22"/>
                <w:szCs w:val="22"/>
                <w:lang w:val="ro-RO"/>
              </w:rPr>
              <w:t>ț</w:t>
            </w:r>
            <w:r w:rsidRPr="00DC303C">
              <w:rPr>
                <w:rFonts w:ascii="Book Antiqua" w:hAnsi="Book Antiqua"/>
                <w:bCs w:val="0"/>
                <w:sz w:val="22"/>
                <w:szCs w:val="22"/>
                <w:lang w:val="ro-RO"/>
              </w:rPr>
              <w:t>ean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A2A20" w:rsidRPr="00DC303C" w:rsidRDefault="005A2A20" w:rsidP="005A2A20">
            <w:pPr>
              <w:pStyle w:val="Heading3"/>
              <w:spacing w:before="0" w:after="0"/>
              <w:jc w:val="center"/>
              <w:rPr>
                <w:rFonts w:ascii="Book Antiqua" w:hAnsi="Book Antiqua"/>
                <w:b w:val="0"/>
                <w:bCs w:val="0"/>
                <w:sz w:val="22"/>
                <w:szCs w:val="22"/>
                <w:lang w:val="ro-RO"/>
              </w:rPr>
            </w:pPr>
          </w:p>
        </w:tc>
      </w:tr>
      <w:tr w:rsidR="005A2A20" w:rsidRPr="00DC303C" w:rsidTr="005A2A20">
        <w:trPr>
          <w:trHeight w:val="216"/>
        </w:trPr>
        <w:tc>
          <w:tcPr>
            <w:tcW w:w="6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2A20" w:rsidRPr="00DC303C" w:rsidRDefault="005A2A20" w:rsidP="005A2A20">
            <w:pPr>
              <w:pStyle w:val="Heading3"/>
              <w:spacing w:before="0" w:after="0"/>
              <w:rPr>
                <w:rFonts w:ascii="Book Antiqua" w:hAnsi="Book Antiqua"/>
                <w:b w:val="0"/>
                <w:bCs w:val="0"/>
                <w:sz w:val="22"/>
                <w:szCs w:val="22"/>
                <w:lang w:val="ro-RO"/>
              </w:rPr>
            </w:pPr>
            <w:r w:rsidRPr="00DC303C">
              <w:rPr>
                <w:rFonts w:ascii="Book Antiqua" w:hAnsi="Book Antiqua"/>
                <w:b w:val="0"/>
                <w:bCs w:val="0"/>
                <w:sz w:val="22"/>
                <w:szCs w:val="22"/>
                <w:lang w:val="ro-RO"/>
              </w:rPr>
              <w:t>Clădire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A2A20" w:rsidRPr="00DC303C" w:rsidRDefault="005A2A20" w:rsidP="005A2A20">
            <w:pPr>
              <w:pStyle w:val="Heading3"/>
              <w:spacing w:before="0" w:after="0"/>
              <w:jc w:val="center"/>
              <w:rPr>
                <w:rFonts w:ascii="Book Antiqua" w:hAnsi="Book Antiqua"/>
                <w:b w:val="0"/>
                <w:bCs w:val="0"/>
                <w:sz w:val="22"/>
                <w:szCs w:val="22"/>
                <w:lang w:val="ro-RO"/>
              </w:rPr>
            </w:pPr>
            <w:r w:rsidRPr="00DC303C">
              <w:rPr>
                <w:rFonts w:ascii="Book Antiqua" w:hAnsi="Book Antiqua"/>
                <w:b w:val="0"/>
                <w:bCs w:val="0"/>
                <w:sz w:val="22"/>
                <w:szCs w:val="22"/>
                <w:lang w:val="ro-RO"/>
              </w:rPr>
              <w:t>49.508,01</w:t>
            </w:r>
          </w:p>
        </w:tc>
      </w:tr>
      <w:tr w:rsidR="005A2A20" w:rsidRPr="00DC303C" w:rsidTr="005A2A20">
        <w:trPr>
          <w:trHeight w:val="216"/>
        </w:trPr>
        <w:tc>
          <w:tcPr>
            <w:tcW w:w="6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2A20" w:rsidRPr="00DC303C" w:rsidRDefault="005A2A20" w:rsidP="005A2A20">
            <w:pPr>
              <w:pStyle w:val="Heading3"/>
              <w:spacing w:before="0" w:after="0"/>
              <w:rPr>
                <w:rFonts w:ascii="Book Antiqua" w:hAnsi="Book Antiqua"/>
                <w:bCs w:val="0"/>
                <w:sz w:val="22"/>
                <w:szCs w:val="22"/>
                <w:lang w:val="ro-RO"/>
              </w:rPr>
            </w:pPr>
            <w:r w:rsidRPr="00DC303C">
              <w:rPr>
                <w:rFonts w:ascii="Book Antiqua" w:hAnsi="Book Antiqua"/>
                <w:bCs w:val="0"/>
                <w:sz w:val="22"/>
                <w:szCs w:val="22"/>
                <w:lang w:val="ro-RO"/>
              </w:rPr>
              <w:t xml:space="preserve">BUNURI MOBILE </w:t>
            </w:r>
            <w:r w:rsidRPr="00DC303C">
              <w:rPr>
                <w:rFonts w:ascii="Book Antiqua" w:hAnsi="Book Antiqua"/>
                <w:b w:val="0"/>
                <w:bCs w:val="0"/>
                <w:sz w:val="22"/>
                <w:szCs w:val="22"/>
                <w:lang w:val="ro-RO"/>
              </w:rPr>
              <w:t xml:space="preserve">(colecţii de istorie medie, modernă </w:t>
            </w:r>
            <w:r w:rsidRPr="00DC303C">
              <w:rPr>
                <w:rFonts w:ascii="Book Antiqua" w:hAnsi="Book Antiqua"/>
                <w:b w:val="0"/>
                <w:bCs w:val="0"/>
                <w:sz w:val="24"/>
                <w:szCs w:val="22"/>
                <w:lang w:val="ro-RO"/>
              </w:rPr>
              <w:t>ş</w:t>
            </w:r>
            <w:r w:rsidRPr="00DC303C">
              <w:rPr>
                <w:rFonts w:ascii="Book Antiqua" w:hAnsi="Book Antiqua"/>
                <w:b w:val="0"/>
                <w:bCs w:val="0"/>
                <w:sz w:val="22"/>
                <w:szCs w:val="22"/>
                <w:lang w:val="ro-RO"/>
              </w:rPr>
              <w:t>i contemporană, colec</w:t>
            </w:r>
            <w:r w:rsidRPr="00DC303C">
              <w:rPr>
                <w:rFonts w:ascii="Arial Narrow" w:hAnsi="Arial Narrow"/>
                <w:b w:val="0"/>
                <w:bCs w:val="0"/>
                <w:sz w:val="22"/>
                <w:szCs w:val="22"/>
                <w:lang w:val="ro-RO"/>
              </w:rPr>
              <w:t>ț</w:t>
            </w:r>
            <w:r w:rsidRPr="00DC303C">
              <w:rPr>
                <w:rFonts w:ascii="Book Antiqua" w:hAnsi="Book Antiqua"/>
                <w:b w:val="0"/>
                <w:bCs w:val="0"/>
                <w:sz w:val="22"/>
                <w:szCs w:val="22"/>
                <w:lang w:val="ro-RO"/>
              </w:rPr>
              <w:t xml:space="preserve">ii de etnografie </w:t>
            </w:r>
            <w:r w:rsidRPr="00DC303C">
              <w:rPr>
                <w:rFonts w:ascii="Book Antiqua" w:hAnsi="Book Antiqua"/>
                <w:b w:val="0"/>
                <w:bCs w:val="0"/>
                <w:sz w:val="24"/>
                <w:szCs w:val="22"/>
                <w:lang w:val="ro-RO"/>
              </w:rPr>
              <w:t>ş</w:t>
            </w:r>
            <w:r w:rsidRPr="00DC303C">
              <w:rPr>
                <w:rFonts w:ascii="Book Antiqua" w:hAnsi="Book Antiqua"/>
                <w:b w:val="0"/>
                <w:bCs w:val="0"/>
                <w:sz w:val="22"/>
                <w:szCs w:val="22"/>
                <w:lang w:val="ro-RO"/>
              </w:rPr>
              <w:t>i artă populară, colec</w:t>
            </w:r>
            <w:r w:rsidRPr="00DC303C">
              <w:rPr>
                <w:rFonts w:ascii="Arial Narrow" w:hAnsi="Arial Narrow"/>
                <w:b w:val="0"/>
                <w:bCs w:val="0"/>
                <w:sz w:val="22"/>
                <w:szCs w:val="22"/>
                <w:lang w:val="ro-RO"/>
              </w:rPr>
              <w:t>ț</w:t>
            </w:r>
            <w:r w:rsidRPr="00DC303C">
              <w:rPr>
                <w:rFonts w:ascii="Book Antiqua" w:hAnsi="Book Antiqua"/>
                <w:b w:val="0"/>
                <w:bCs w:val="0"/>
                <w:sz w:val="22"/>
                <w:szCs w:val="22"/>
                <w:lang w:val="ro-RO"/>
              </w:rPr>
              <w:t xml:space="preserve">ii de artă </w:t>
            </w:r>
            <w:r w:rsidRPr="00DC303C">
              <w:rPr>
                <w:rFonts w:ascii="Book Antiqua" w:hAnsi="Book Antiqua"/>
                <w:b w:val="0"/>
                <w:bCs w:val="0"/>
                <w:sz w:val="24"/>
                <w:szCs w:val="22"/>
                <w:lang w:val="ro-RO"/>
              </w:rPr>
              <w:t>ş</w:t>
            </w:r>
            <w:r w:rsidRPr="00DC303C">
              <w:rPr>
                <w:rFonts w:ascii="Book Antiqua" w:hAnsi="Book Antiqua"/>
                <w:b w:val="0"/>
                <w:bCs w:val="0"/>
                <w:sz w:val="22"/>
                <w:szCs w:val="22"/>
                <w:lang w:val="ro-RO"/>
              </w:rPr>
              <w:t>i eşantioane minerale) din care: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A2A20" w:rsidRPr="00DC303C" w:rsidRDefault="005A2A20" w:rsidP="005A2A20">
            <w:pPr>
              <w:pStyle w:val="Heading3"/>
              <w:spacing w:before="0" w:after="0"/>
              <w:jc w:val="center"/>
              <w:rPr>
                <w:rFonts w:ascii="Book Antiqua" w:hAnsi="Book Antiqua"/>
                <w:bCs w:val="0"/>
                <w:sz w:val="22"/>
                <w:szCs w:val="22"/>
                <w:lang w:val="ro-RO"/>
              </w:rPr>
            </w:pPr>
            <w:r w:rsidRPr="00DC303C">
              <w:rPr>
                <w:rFonts w:ascii="Book Antiqua" w:hAnsi="Book Antiqua"/>
                <w:bCs w:val="0"/>
                <w:sz w:val="22"/>
                <w:szCs w:val="22"/>
                <w:lang w:val="ro-RO"/>
              </w:rPr>
              <w:t>348.424.97</w:t>
            </w:r>
          </w:p>
        </w:tc>
      </w:tr>
    </w:tbl>
    <w:p w:rsidR="005A2A20" w:rsidRPr="00DC303C" w:rsidRDefault="005A2A20" w:rsidP="005A2A20">
      <w:pPr>
        <w:rPr>
          <w:rFonts w:ascii="Book Antiqua" w:hAnsi="Book Antiqua"/>
          <w:lang w:val="ro-RO"/>
        </w:rPr>
      </w:pPr>
    </w:p>
    <w:p w:rsidR="005A2A20" w:rsidRPr="00DC303C" w:rsidRDefault="005A2A20" w:rsidP="005A2A20">
      <w:pPr>
        <w:rPr>
          <w:rFonts w:ascii="Book Antiqua" w:hAnsi="Book Antiqua"/>
          <w:sz w:val="22"/>
          <w:szCs w:val="22"/>
          <w:lang w:val="ro-RO"/>
        </w:rPr>
      </w:pPr>
    </w:p>
    <w:p w:rsidR="005A2A20" w:rsidRPr="00DC303C" w:rsidRDefault="005A2A20" w:rsidP="005A2A20">
      <w:pPr>
        <w:rPr>
          <w:rFonts w:ascii="Book Antiqua" w:hAnsi="Book Antiqua"/>
          <w:sz w:val="22"/>
          <w:szCs w:val="22"/>
          <w:lang w:val="ro-RO"/>
        </w:rPr>
      </w:pPr>
    </w:p>
    <w:p w:rsidR="005A2A20" w:rsidRPr="00DC303C" w:rsidRDefault="005A2A20" w:rsidP="005A2A20">
      <w:pPr>
        <w:rPr>
          <w:rFonts w:ascii="Book Antiqua" w:hAnsi="Book Antiqua"/>
          <w:sz w:val="22"/>
          <w:szCs w:val="22"/>
          <w:lang w:val="ro-RO"/>
        </w:rPr>
      </w:pPr>
    </w:p>
    <w:p w:rsidR="005A2A20" w:rsidRPr="00DC303C" w:rsidRDefault="005A2A20" w:rsidP="005A2A20">
      <w:pPr>
        <w:rPr>
          <w:rFonts w:ascii="Book Antiqua" w:hAnsi="Book Antiqua"/>
          <w:sz w:val="22"/>
          <w:szCs w:val="22"/>
          <w:lang w:val="ro-RO"/>
        </w:rPr>
      </w:pPr>
    </w:p>
    <w:p w:rsidR="005A2A20" w:rsidRPr="00DC303C" w:rsidRDefault="005A2A20" w:rsidP="005A2A20">
      <w:pPr>
        <w:rPr>
          <w:rFonts w:ascii="Book Antiqua" w:hAnsi="Book Antiqua"/>
          <w:sz w:val="22"/>
          <w:szCs w:val="22"/>
          <w:lang w:val="ro-RO"/>
        </w:rPr>
      </w:pPr>
    </w:p>
    <w:p w:rsidR="005A2A20" w:rsidRPr="00DC303C" w:rsidRDefault="005A2A20" w:rsidP="005A2A20">
      <w:pPr>
        <w:rPr>
          <w:rFonts w:ascii="Book Antiqua" w:hAnsi="Book Antiqua"/>
          <w:sz w:val="22"/>
          <w:szCs w:val="22"/>
          <w:lang w:val="ro-RO"/>
        </w:rPr>
      </w:pPr>
    </w:p>
    <w:p w:rsidR="005A2A20" w:rsidRPr="00DC303C" w:rsidRDefault="005A2A20" w:rsidP="005A2A20">
      <w:pPr>
        <w:rPr>
          <w:rFonts w:ascii="Book Antiqua" w:hAnsi="Book Antiqua"/>
          <w:sz w:val="22"/>
          <w:szCs w:val="22"/>
          <w:lang w:val="ro-RO"/>
        </w:rPr>
      </w:pPr>
    </w:p>
    <w:p w:rsidR="005A2A20" w:rsidRPr="00DC303C" w:rsidRDefault="005A2A20" w:rsidP="005A2A20">
      <w:pPr>
        <w:rPr>
          <w:rFonts w:ascii="Book Antiqua" w:hAnsi="Book Antiqua"/>
          <w:sz w:val="22"/>
          <w:szCs w:val="22"/>
          <w:lang w:val="ro-RO"/>
        </w:rPr>
      </w:pPr>
    </w:p>
    <w:p w:rsidR="005A2A20" w:rsidRPr="00DC303C" w:rsidRDefault="005A2A20" w:rsidP="005A2A20">
      <w:pPr>
        <w:rPr>
          <w:rFonts w:ascii="Book Antiqua" w:hAnsi="Book Antiqua"/>
          <w:sz w:val="22"/>
          <w:szCs w:val="22"/>
          <w:lang w:val="ro-RO"/>
        </w:rPr>
      </w:pPr>
    </w:p>
    <w:p w:rsidR="005A2A20" w:rsidRPr="00DC303C" w:rsidRDefault="005A2A20" w:rsidP="005A2A20">
      <w:pPr>
        <w:rPr>
          <w:rFonts w:ascii="Book Antiqua" w:hAnsi="Book Antiqua"/>
          <w:sz w:val="22"/>
          <w:szCs w:val="22"/>
          <w:lang w:val="ro-RO"/>
        </w:rPr>
      </w:pPr>
    </w:p>
    <w:p w:rsidR="005A2A20" w:rsidRPr="00DC303C" w:rsidRDefault="005A2A20" w:rsidP="005A2A20">
      <w:pPr>
        <w:rPr>
          <w:rFonts w:ascii="Book Antiqua" w:hAnsi="Book Antiqua"/>
          <w:sz w:val="22"/>
          <w:szCs w:val="22"/>
          <w:lang w:val="ro-RO"/>
        </w:rPr>
      </w:pPr>
    </w:p>
    <w:p w:rsidR="005A2A20" w:rsidRPr="00DC303C" w:rsidRDefault="005A2A20" w:rsidP="005A2A20">
      <w:pPr>
        <w:pStyle w:val="Heading3"/>
        <w:spacing w:before="0" w:after="0"/>
        <w:jc w:val="right"/>
        <w:rPr>
          <w:rFonts w:ascii="Book Antiqua" w:hAnsi="Book Antiqua" w:cs="Times New Roman"/>
          <w:sz w:val="24"/>
          <w:szCs w:val="24"/>
          <w:lang w:val="ro-RO"/>
        </w:rPr>
      </w:pPr>
    </w:p>
    <w:p w:rsidR="005A2A20" w:rsidRPr="00DC303C" w:rsidRDefault="005A2A20" w:rsidP="005A2A20">
      <w:pPr>
        <w:pStyle w:val="Heading3"/>
        <w:spacing w:before="0" w:after="0"/>
        <w:jc w:val="right"/>
        <w:rPr>
          <w:rFonts w:ascii="Book Antiqua" w:hAnsi="Book Antiqua" w:cs="Times New Roman"/>
          <w:sz w:val="24"/>
          <w:szCs w:val="24"/>
          <w:lang w:val="ro-RO"/>
        </w:rPr>
      </w:pPr>
    </w:p>
    <w:p w:rsidR="005A2A20" w:rsidRPr="00DC303C" w:rsidRDefault="005A2A20" w:rsidP="005A2A20">
      <w:pPr>
        <w:pStyle w:val="Heading3"/>
        <w:spacing w:before="0" w:after="0"/>
        <w:jc w:val="right"/>
        <w:rPr>
          <w:rFonts w:ascii="Book Antiqua" w:hAnsi="Book Antiqua" w:cs="Times New Roman"/>
          <w:sz w:val="24"/>
          <w:szCs w:val="24"/>
          <w:lang w:val="ro-RO"/>
        </w:rPr>
      </w:pPr>
    </w:p>
    <w:p w:rsidR="005A2A20" w:rsidRPr="00DC303C" w:rsidRDefault="005A2A20" w:rsidP="005A2A20">
      <w:pPr>
        <w:pStyle w:val="Heading3"/>
        <w:spacing w:before="0" w:after="0"/>
        <w:jc w:val="right"/>
        <w:rPr>
          <w:rFonts w:ascii="Book Antiqua" w:hAnsi="Book Antiqua" w:cs="Times New Roman"/>
          <w:sz w:val="24"/>
          <w:szCs w:val="24"/>
          <w:lang w:val="ro-RO"/>
        </w:rPr>
      </w:pPr>
    </w:p>
    <w:p w:rsidR="005A2A20" w:rsidRPr="00DC303C" w:rsidRDefault="005A2A20" w:rsidP="005A2A20">
      <w:pPr>
        <w:pStyle w:val="Heading3"/>
        <w:spacing w:before="0" w:after="0"/>
        <w:jc w:val="right"/>
        <w:rPr>
          <w:rFonts w:ascii="Book Antiqua" w:hAnsi="Book Antiqua" w:cs="Times New Roman"/>
          <w:sz w:val="24"/>
          <w:szCs w:val="24"/>
          <w:lang w:val="ro-RO"/>
        </w:rPr>
      </w:pPr>
    </w:p>
    <w:p w:rsidR="005A2A20" w:rsidRPr="00DC303C" w:rsidRDefault="005A2A20" w:rsidP="005A2A20">
      <w:pPr>
        <w:pStyle w:val="Heading3"/>
        <w:spacing w:before="0" w:after="0"/>
        <w:jc w:val="right"/>
        <w:rPr>
          <w:rFonts w:ascii="Book Antiqua" w:hAnsi="Book Antiqua" w:cs="Times New Roman"/>
          <w:sz w:val="24"/>
          <w:szCs w:val="24"/>
          <w:lang w:val="ro-RO"/>
        </w:rPr>
      </w:pPr>
    </w:p>
    <w:p w:rsidR="005A2A20" w:rsidRPr="00DC303C" w:rsidRDefault="005A2A20" w:rsidP="005A2A20">
      <w:pPr>
        <w:pStyle w:val="Heading3"/>
        <w:spacing w:before="0" w:after="0"/>
        <w:jc w:val="right"/>
        <w:rPr>
          <w:rFonts w:ascii="Book Antiqua" w:hAnsi="Book Antiqua" w:cs="Times New Roman"/>
          <w:sz w:val="24"/>
          <w:szCs w:val="24"/>
          <w:lang w:val="ro-RO"/>
        </w:rPr>
      </w:pPr>
    </w:p>
    <w:p w:rsidR="005A2A20" w:rsidRPr="00DC303C" w:rsidRDefault="005A2A20" w:rsidP="005A2A20">
      <w:pPr>
        <w:pStyle w:val="Heading3"/>
        <w:spacing w:before="0" w:after="0"/>
        <w:jc w:val="right"/>
        <w:rPr>
          <w:rFonts w:ascii="Book Antiqua" w:hAnsi="Book Antiqua" w:cs="Times New Roman"/>
          <w:sz w:val="24"/>
          <w:szCs w:val="24"/>
          <w:lang w:val="ro-RO"/>
        </w:rPr>
      </w:pPr>
    </w:p>
    <w:p w:rsidR="005A2A20" w:rsidRPr="00DC303C" w:rsidRDefault="005A2A20" w:rsidP="005A2A20">
      <w:pPr>
        <w:pStyle w:val="Heading3"/>
        <w:spacing w:before="0" w:after="0"/>
        <w:jc w:val="right"/>
        <w:rPr>
          <w:rFonts w:ascii="Book Antiqua" w:hAnsi="Book Antiqua" w:cs="Times New Roman"/>
          <w:sz w:val="24"/>
          <w:szCs w:val="24"/>
          <w:lang w:val="ro-RO"/>
        </w:rPr>
      </w:pPr>
    </w:p>
    <w:p w:rsidR="005A2A20" w:rsidRPr="00DC303C" w:rsidRDefault="005A2A20" w:rsidP="005A2A20">
      <w:pPr>
        <w:pStyle w:val="Heading3"/>
        <w:spacing w:before="0" w:after="0"/>
        <w:jc w:val="right"/>
        <w:rPr>
          <w:rFonts w:ascii="Book Antiqua" w:hAnsi="Book Antiqua" w:cs="Times New Roman"/>
          <w:sz w:val="24"/>
          <w:szCs w:val="24"/>
          <w:lang w:val="ro-RO"/>
        </w:rPr>
      </w:pPr>
    </w:p>
    <w:p w:rsidR="005A2A20" w:rsidRPr="00DC303C" w:rsidRDefault="005A2A20" w:rsidP="005A2A20">
      <w:pPr>
        <w:pStyle w:val="Heading3"/>
        <w:spacing w:before="0" w:after="0"/>
        <w:jc w:val="right"/>
        <w:rPr>
          <w:rFonts w:ascii="Book Antiqua" w:hAnsi="Book Antiqua" w:cs="Times New Roman"/>
          <w:sz w:val="24"/>
          <w:szCs w:val="24"/>
          <w:lang w:val="ro-RO"/>
        </w:rPr>
      </w:pPr>
    </w:p>
    <w:p w:rsidR="005A2A20" w:rsidRPr="00DC303C" w:rsidRDefault="005A2A20" w:rsidP="005A2A20">
      <w:pPr>
        <w:pStyle w:val="Heading3"/>
        <w:spacing w:before="0" w:after="0"/>
        <w:jc w:val="right"/>
        <w:rPr>
          <w:rFonts w:ascii="Book Antiqua" w:hAnsi="Book Antiqua" w:cs="Times New Roman"/>
          <w:sz w:val="24"/>
          <w:szCs w:val="24"/>
          <w:lang w:val="ro-RO"/>
        </w:rPr>
      </w:pPr>
    </w:p>
    <w:p w:rsidR="005A2A20" w:rsidRPr="00DC303C" w:rsidRDefault="005A2A20" w:rsidP="005A2A20">
      <w:pPr>
        <w:pStyle w:val="Heading3"/>
        <w:spacing w:before="0" w:after="0"/>
        <w:jc w:val="right"/>
        <w:rPr>
          <w:rFonts w:ascii="Book Antiqua" w:hAnsi="Book Antiqua" w:cs="Times New Roman"/>
          <w:sz w:val="24"/>
          <w:szCs w:val="24"/>
          <w:lang w:val="ro-RO"/>
        </w:rPr>
      </w:pPr>
    </w:p>
    <w:p w:rsidR="005A2A20" w:rsidRPr="00DC303C" w:rsidRDefault="005A2A20" w:rsidP="005A2A20">
      <w:pPr>
        <w:pStyle w:val="Heading3"/>
        <w:spacing w:before="0" w:after="0"/>
        <w:jc w:val="right"/>
        <w:rPr>
          <w:rFonts w:ascii="Book Antiqua" w:hAnsi="Book Antiqua" w:cs="Times New Roman"/>
          <w:sz w:val="24"/>
          <w:szCs w:val="24"/>
          <w:lang w:val="ro-RO"/>
        </w:rPr>
      </w:pPr>
    </w:p>
    <w:p w:rsidR="005A2A20" w:rsidRPr="00DC303C" w:rsidRDefault="005A2A20" w:rsidP="005A2A20">
      <w:pPr>
        <w:pStyle w:val="Heading3"/>
        <w:spacing w:before="0" w:after="0"/>
        <w:jc w:val="right"/>
        <w:rPr>
          <w:rFonts w:ascii="Book Antiqua" w:hAnsi="Book Antiqua" w:cs="Times New Roman"/>
          <w:sz w:val="24"/>
          <w:szCs w:val="24"/>
          <w:lang w:val="ro-RO"/>
        </w:rPr>
      </w:pPr>
    </w:p>
    <w:p w:rsidR="005A2A20" w:rsidRPr="00DC303C" w:rsidRDefault="005A2A20" w:rsidP="005A2A20">
      <w:pPr>
        <w:pStyle w:val="Heading3"/>
        <w:spacing w:before="0" w:after="0"/>
        <w:jc w:val="right"/>
        <w:rPr>
          <w:rFonts w:ascii="Book Antiqua" w:hAnsi="Book Antiqua" w:cs="Times New Roman"/>
          <w:sz w:val="24"/>
          <w:szCs w:val="24"/>
          <w:lang w:val="ro-RO"/>
        </w:rPr>
      </w:pPr>
    </w:p>
    <w:p w:rsidR="005A2A20" w:rsidRPr="00DC303C" w:rsidRDefault="005A2A20" w:rsidP="005A2A20">
      <w:pPr>
        <w:pStyle w:val="Heading3"/>
        <w:spacing w:before="0" w:after="0"/>
        <w:jc w:val="right"/>
        <w:rPr>
          <w:rFonts w:ascii="Book Antiqua" w:hAnsi="Book Antiqua" w:cs="Times New Roman"/>
          <w:sz w:val="24"/>
          <w:szCs w:val="24"/>
          <w:lang w:val="ro-RO"/>
        </w:rPr>
      </w:pPr>
    </w:p>
    <w:p w:rsidR="005A2A20" w:rsidRPr="00DC303C" w:rsidRDefault="005A2A20" w:rsidP="005A2A20">
      <w:pPr>
        <w:pStyle w:val="Heading3"/>
        <w:spacing w:before="0" w:after="0"/>
        <w:jc w:val="right"/>
        <w:rPr>
          <w:rFonts w:ascii="Book Antiqua" w:hAnsi="Book Antiqua" w:cs="Times New Roman"/>
          <w:sz w:val="24"/>
          <w:szCs w:val="24"/>
          <w:lang w:val="ro-RO"/>
        </w:rPr>
      </w:pPr>
    </w:p>
    <w:p w:rsidR="005A2A20" w:rsidRPr="00DC303C" w:rsidRDefault="005A2A20" w:rsidP="005A2A20">
      <w:pPr>
        <w:pStyle w:val="Heading3"/>
        <w:spacing w:before="0" w:after="0"/>
        <w:jc w:val="right"/>
        <w:rPr>
          <w:rFonts w:ascii="Book Antiqua" w:hAnsi="Book Antiqua" w:cs="Times New Roman"/>
          <w:sz w:val="24"/>
          <w:szCs w:val="24"/>
          <w:lang w:val="ro-RO"/>
        </w:rPr>
      </w:pPr>
    </w:p>
    <w:p w:rsidR="005A2A20" w:rsidRPr="00DC303C" w:rsidRDefault="005A2A20" w:rsidP="005A2A20">
      <w:pPr>
        <w:pStyle w:val="Heading3"/>
        <w:spacing w:before="0" w:after="0"/>
        <w:jc w:val="right"/>
        <w:rPr>
          <w:rFonts w:ascii="Book Antiqua" w:hAnsi="Book Antiqua" w:cs="Times New Roman"/>
          <w:sz w:val="24"/>
          <w:szCs w:val="24"/>
          <w:lang w:val="ro-RO"/>
        </w:rPr>
      </w:pPr>
    </w:p>
    <w:p w:rsidR="005A2A20" w:rsidRPr="00DC303C" w:rsidRDefault="005A2A20" w:rsidP="005A2A20">
      <w:pPr>
        <w:pStyle w:val="Heading3"/>
        <w:spacing w:before="0" w:after="0"/>
        <w:jc w:val="right"/>
        <w:rPr>
          <w:rFonts w:ascii="Book Antiqua" w:hAnsi="Book Antiqua" w:cs="Times New Roman"/>
          <w:sz w:val="24"/>
          <w:szCs w:val="24"/>
          <w:lang w:val="ro-RO"/>
        </w:rPr>
      </w:pPr>
    </w:p>
    <w:p w:rsidR="005A2A20" w:rsidRPr="005A2A20" w:rsidRDefault="005A2A20" w:rsidP="005A2A20">
      <w:pPr>
        <w:pStyle w:val="Heading3"/>
        <w:spacing w:before="0" w:after="0"/>
        <w:jc w:val="center"/>
        <w:rPr>
          <w:rFonts w:ascii="Book Antiqua" w:hAnsi="Book Antiqua" w:cs="Times New Roman"/>
          <w:sz w:val="24"/>
          <w:szCs w:val="24"/>
          <w:lang w:val="ro-RO"/>
        </w:rPr>
      </w:pPr>
    </w:p>
    <w:p w:rsidR="005A2A20" w:rsidRPr="005A2A20" w:rsidRDefault="005A2A20" w:rsidP="005A2A20">
      <w:pPr>
        <w:pStyle w:val="Heading3"/>
        <w:spacing w:before="0" w:after="0"/>
        <w:jc w:val="center"/>
        <w:rPr>
          <w:rFonts w:ascii="Book Antiqua" w:hAnsi="Book Antiqua" w:cs="Times New Roman"/>
          <w:sz w:val="24"/>
          <w:szCs w:val="24"/>
          <w:lang w:val="ro-RO"/>
        </w:rPr>
      </w:pPr>
      <w:r w:rsidRPr="005A2A20">
        <w:rPr>
          <w:rFonts w:ascii="Book Antiqua" w:hAnsi="Book Antiqua" w:cs="Times New Roman"/>
          <w:sz w:val="24"/>
          <w:szCs w:val="24"/>
          <w:lang w:val="ro-RO"/>
        </w:rPr>
        <w:t>SECRETAR AL JUDEŢULUI</w:t>
      </w:r>
    </w:p>
    <w:p w:rsidR="005A2A20" w:rsidRPr="005A2A20" w:rsidRDefault="005A2A20" w:rsidP="005A2A20">
      <w:pPr>
        <w:jc w:val="center"/>
        <w:rPr>
          <w:rFonts w:ascii="Book Antiqua" w:hAnsi="Book Antiqua"/>
          <w:sz w:val="24"/>
          <w:szCs w:val="24"/>
          <w:lang w:val="ro-RO"/>
        </w:rPr>
      </w:pPr>
      <w:r w:rsidRPr="005A2A20">
        <w:rPr>
          <w:rFonts w:ascii="Book Antiqua" w:hAnsi="Book Antiqua"/>
          <w:sz w:val="24"/>
          <w:szCs w:val="24"/>
          <w:lang w:val="ro-RO"/>
        </w:rPr>
        <w:t>Ioan Dragoş</w:t>
      </w:r>
    </w:p>
    <w:p w:rsidR="005A2A20" w:rsidRPr="00DC303C" w:rsidRDefault="005A2A20" w:rsidP="005A2A20">
      <w:pPr>
        <w:pStyle w:val="Heading3"/>
        <w:spacing w:before="0" w:after="0"/>
        <w:jc w:val="right"/>
        <w:rPr>
          <w:rFonts w:ascii="Book Antiqua" w:hAnsi="Book Antiqua" w:cs="Times New Roman"/>
          <w:sz w:val="24"/>
          <w:szCs w:val="24"/>
          <w:lang w:val="ro-RO"/>
        </w:rPr>
      </w:pPr>
    </w:p>
    <w:p w:rsidR="005A2A20" w:rsidRDefault="005A2A20" w:rsidP="005A2A20">
      <w:pPr>
        <w:rPr>
          <w:rFonts w:ascii="Book Antiqua" w:hAnsi="Book Antiqua"/>
          <w:i/>
          <w:lang w:val="ro-RO"/>
        </w:rPr>
      </w:pPr>
    </w:p>
    <w:p w:rsidR="00C80265" w:rsidRDefault="00C80265" w:rsidP="005A2A20">
      <w:pPr>
        <w:rPr>
          <w:rFonts w:ascii="Book Antiqua" w:hAnsi="Book Antiqua"/>
          <w:i/>
          <w:sz w:val="24"/>
          <w:szCs w:val="24"/>
          <w:lang w:val="ro-RO"/>
        </w:rPr>
      </w:pPr>
    </w:p>
    <w:p w:rsidR="00C80265" w:rsidRDefault="00C80265" w:rsidP="005A2A20">
      <w:pPr>
        <w:rPr>
          <w:rFonts w:ascii="Book Antiqua" w:hAnsi="Book Antiqua"/>
          <w:i/>
          <w:sz w:val="24"/>
          <w:szCs w:val="24"/>
          <w:lang w:val="ro-RO"/>
        </w:rPr>
      </w:pPr>
    </w:p>
    <w:p w:rsidR="005A2A20" w:rsidRPr="005A2A20" w:rsidRDefault="005A2A20" w:rsidP="005A2A20">
      <w:pPr>
        <w:rPr>
          <w:rFonts w:ascii="Book Antiqua" w:hAnsi="Book Antiqua"/>
          <w:i/>
          <w:sz w:val="24"/>
          <w:szCs w:val="24"/>
          <w:lang w:val="ro-RO"/>
        </w:rPr>
      </w:pPr>
      <w:bookmarkStart w:id="0" w:name="_GoBack"/>
      <w:bookmarkEnd w:id="0"/>
      <w:r w:rsidRPr="005A2A20">
        <w:rPr>
          <w:rFonts w:ascii="Book Antiqua" w:hAnsi="Book Antiqua"/>
          <w:i/>
          <w:sz w:val="24"/>
          <w:szCs w:val="24"/>
          <w:lang w:val="ro-RO"/>
        </w:rPr>
        <w:t>Baia Mare, 18 mai 2016</w:t>
      </w:r>
    </w:p>
    <w:sectPr w:rsidR="005A2A20" w:rsidRPr="005A2A20" w:rsidSect="00C80265">
      <w:pgSz w:w="12240" w:h="15840"/>
      <w:pgMar w:top="900" w:right="1440" w:bottom="993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5A2A20"/>
    <w:rsid w:val="00002956"/>
    <w:rsid w:val="00005EB7"/>
    <w:rsid w:val="00010805"/>
    <w:rsid w:val="000164AF"/>
    <w:rsid w:val="0002110D"/>
    <w:rsid w:val="000249D5"/>
    <w:rsid w:val="00025381"/>
    <w:rsid w:val="00026426"/>
    <w:rsid w:val="00026740"/>
    <w:rsid w:val="0004057F"/>
    <w:rsid w:val="00051043"/>
    <w:rsid w:val="00057B40"/>
    <w:rsid w:val="00067BC6"/>
    <w:rsid w:val="00071E4A"/>
    <w:rsid w:val="00084C7E"/>
    <w:rsid w:val="000903A5"/>
    <w:rsid w:val="000904F1"/>
    <w:rsid w:val="00093C89"/>
    <w:rsid w:val="000B2C2C"/>
    <w:rsid w:val="000B7E62"/>
    <w:rsid w:val="000C1F83"/>
    <w:rsid w:val="000C20FC"/>
    <w:rsid w:val="000C5796"/>
    <w:rsid w:val="000D366D"/>
    <w:rsid w:val="000D3D97"/>
    <w:rsid w:val="000D7C4D"/>
    <w:rsid w:val="000F02EA"/>
    <w:rsid w:val="000F042F"/>
    <w:rsid w:val="000F70B7"/>
    <w:rsid w:val="0010715E"/>
    <w:rsid w:val="00113C15"/>
    <w:rsid w:val="001162A4"/>
    <w:rsid w:val="00124E89"/>
    <w:rsid w:val="001266CF"/>
    <w:rsid w:val="00144E63"/>
    <w:rsid w:val="001549F4"/>
    <w:rsid w:val="00156448"/>
    <w:rsid w:val="00156ED6"/>
    <w:rsid w:val="0017223E"/>
    <w:rsid w:val="00176DE5"/>
    <w:rsid w:val="0018082E"/>
    <w:rsid w:val="001813E9"/>
    <w:rsid w:val="00182A8F"/>
    <w:rsid w:val="0018316F"/>
    <w:rsid w:val="00183659"/>
    <w:rsid w:val="001936F6"/>
    <w:rsid w:val="00194184"/>
    <w:rsid w:val="001A0A07"/>
    <w:rsid w:val="001A2E64"/>
    <w:rsid w:val="001A7CA8"/>
    <w:rsid w:val="001C10EC"/>
    <w:rsid w:val="001C1A93"/>
    <w:rsid w:val="001D4484"/>
    <w:rsid w:val="001D6470"/>
    <w:rsid w:val="001F0139"/>
    <w:rsid w:val="001F3772"/>
    <w:rsid w:val="001F46CF"/>
    <w:rsid w:val="001F6E06"/>
    <w:rsid w:val="002261DC"/>
    <w:rsid w:val="00243797"/>
    <w:rsid w:val="00244CDE"/>
    <w:rsid w:val="00245577"/>
    <w:rsid w:val="00260017"/>
    <w:rsid w:val="00280F77"/>
    <w:rsid w:val="00287B1D"/>
    <w:rsid w:val="002904FE"/>
    <w:rsid w:val="00296877"/>
    <w:rsid w:val="002A626F"/>
    <w:rsid w:val="002B0993"/>
    <w:rsid w:val="002B15B3"/>
    <w:rsid w:val="002B41EC"/>
    <w:rsid w:val="002B5FDE"/>
    <w:rsid w:val="002C303A"/>
    <w:rsid w:val="002D539E"/>
    <w:rsid w:val="002E72F4"/>
    <w:rsid w:val="002F79AE"/>
    <w:rsid w:val="003074BE"/>
    <w:rsid w:val="0031550F"/>
    <w:rsid w:val="00321822"/>
    <w:rsid w:val="0032350A"/>
    <w:rsid w:val="00324A61"/>
    <w:rsid w:val="00331595"/>
    <w:rsid w:val="003345CD"/>
    <w:rsid w:val="0034378D"/>
    <w:rsid w:val="00350AD7"/>
    <w:rsid w:val="00353048"/>
    <w:rsid w:val="003556BA"/>
    <w:rsid w:val="0035632F"/>
    <w:rsid w:val="003568AC"/>
    <w:rsid w:val="00376801"/>
    <w:rsid w:val="00383527"/>
    <w:rsid w:val="00385FA6"/>
    <w:rsid w:val="00390730"/>
    <w:rsid w:val="003911B0"/>
    <w:rsid w:val="00393B9A"/>
    <w:rsid w:val="00394199"/>
    <w:rsid w:val="00395E60"/>
    <w:rsid w:val="003A35ED"/>
    <w:rsid w:val="003B2E29"/>
    <w:rsid w:val="003B3E60"/>
    <w:rsid w:val="003C0497"/>
    <w:rsid w:val="003C2D18"/>
    <w:rsid w:val="003D443F"/>
    <w:rsid w:val="003E064C"/>
    <w:rsid w:val="003E066A"/>
    <w:rsid w:val="003F7262"/>
    <w:rsid w:val="00405170"/>
    <w:rsid w:val="00424EBE"/>
    <w:rsid w:val="00431D86"/>
    <w:rsid w:val="00432701"/>
    <w:rsid w:val="0043363F"/>
    <w:rsid w:val="00436DC1"/>
    <w:rsid w:val="004376BF"/>
    <w:rsid w:val="00447B24"/>
    <w:rsid w:val="00450173"/>
    <w:rsid w:val="00453886"/>
    <w:rsid w:val="00453C29"/>
    <w:rsid w:val="0046214A"/>
    <w:rsid w:val="004835DF"/>
    <w:rsid w:val="00490506"/>
    <w:rsid w:val="004B0CBF"/>
    <w:rsid w:val="004C637E"/>
    <w:rsid w:val="004C6BAD"/>
    <w:rsid w:val="004D060D"/>
    <w:rsid w:val="004D145D"/>
    <w:rsid w:val="004E215A"/>
    <w:rsid w:val="004E352F"/>
    <w:rsid w:val="004E359B"/>
    <w:rsid w:val="004F35C2"/>
    <w:rsid w:val="004F7D80"/>
    <w:rsid w:val="00500741"/>
    <w:rsid w:val="0050225D"/>
    <w:rsid w:val="00502F20"/>
    <w:rsid w:val="00505B18"/>
    <w:rsid w:val="00510855"/>
    <w:rsid w:val="00514EEB"/>
    <w:rsid w:val="00520BC8"/>
    <w:rsid w:val="00522C9C"/>
    <w:rsid w:val="005312AB"/>
    <w:rsid w:val="0054441D"/>
    <w:rsid w:val="00544690"/>
    <w:rsid w:val="00550D79"/>
    <w:rsid w:val="005551B2"/>
    <w:rsid w:val="005618C0"/>
    <w:rsid w:val="00564503"/>
    <w:rsid w:val="00566D23"/>
    <w:rsid w:val="00584DBA"/>
    <w:rsid w:val="00586102"/>
    <w:rsid w:val="005A0694"/>
    <w:rsid w:val="005A2A20"/>
    <w:rsid w:val="005A7FDC"/>
    <w:rsid w:val="005B2057"/>
    <w:rsid w:val="005B38C2"/>
    <w:rsid w:val="005B7A31"/>
    <w:rsid w:val="005C6AAB"/>
    <w:rsid w:val="005D6053"/>
    <w:rsid w:val="005D627D"/>
    <w:rsid w:val="005E1F72"/>
    <w:rsid w:val="005E3749"/>
    <w:rsid w:val="005F39DE"/>
    <w:rsid w:val="005F6998"/>
    <w:rsid w:val="005F786E"/>
    <w:rsid w:val="00602383"/>
    <w:rsid w:val="00623413"/>
    <w:rsid w:val="00644590"/>
    <w:rsid w:val="00651D00"/>
    <w:rsid w:val="006644D5"/>
    <w:rsid w:val="0068096B"/>
    <w:rsid w:val="00685D38"/>
    <w:rsid w:val="006903BC"/>
    <w:rsid w:val="00696008"/>
    <w:rsid w:val="006A300F"/>
    <w:rsid w:val="006A6399"/>
    <w:rsid w:val="006B09F5"/>
    <w:rsid w:val="006B52B5"/>
    <w:rsid w:val="006B6423"/>
    <w:rsid w:val="006C7475"/>
    <w:rsid w:val="006D5746"/>
    <w:rsid w:val="006E4121"/>
    <w:rsid w:val="006F47F6"/>
    <w:rsid w:val="006F6E60"/>
    <w:rsid w:val="0070057D"/>
    <w:rsid w:val="007010C9"/>
    <w:rsid w:val="00706851"/>
    <w:rsid w:val="00707234"/>
    <w:rsid w:val="00710823"/>
    <w:rsid w:val="007220B3"/>
    <w:rsid w:val="0072616F"/>
    <w:rsid w:val="007346C3"/>
    <w:rsid w:val="0074516F"/>
    <w:rsid w:val="00745588"/>
    <w:rsid w:val="007460A7"/>
    <w:rsid w:val="0075570D"/>
    <w:rsid w:val="007639D1"/>
    <w:rsid w:val="00775824"/>
    <w:rsid w:val="00784990"/>
    <w:rsid w:val="00797A6C"/>
    <w:rsid w:val="007A1595"/>
    <w:rsid w:val="007A31C4"/>
    <w:rsid w:val="007B3712"/>
    <w:rsid w:val="007C2465"/>
    <w:rsid w:val="007C5BAB"/>
    <w:rsid w:val="007C6367"/>
    <w:rsid w:val="007C7229"/>
    <w:rsid w:val="007D098B"/>
    <w:rsid w:val="007D4E55"/>
    <w:rsid w:val="007E1B85"/>
    <w:rsid w:val="007E68CB"/>
    <w:rsid w:val="007F25BF"/>
    <w:rsid w:val="007F59A0"/>
    <w:rsid w:val="008157E4"/>
    <w:rsid w:val="00820B9E"/>
    <w:rsid w:val="0082346F"/>
    <w:rsid w:val="00832E42"/>
    <w:rsid w:val="008350EE"/>
    <w:rsid w:val="0084150B"/>
    <w:rsid w:val="00844BBD"/>
    <w:rsid w:val="00847C1C"/>
    <w:rsid w:val="00856942"/>
    <w:rsid w:val="008634ED"/>
    <w:rsid w:val="008647AB"/>
    <w:rsid w:val="00865A5B"/>
    <w:rsid w:val="00866DEE"/>
    <w:rsid w:val="00873CC6"/>
    <w:rsid w:val="008757FB"/>
    <w:rsid w:val="00883948"/>
    <w:rsid w:val="00885EB0"/>
    <w:rsid w:val="008A1A47"/>
    <w:rsid w:val="008A4426"/>
    <w:rsid w:val="008A6761"/>
    <w:rsid w:val="008C1E27"/>
    <w:rsid w:val="008C444C"/>
    <w:rsid w:val="008C4BD0"/>
    <w:rsid w:val="008C55F9"/>
    <w:rsid w:val="008D7939"/>
    <w:rsid w:val="008E4739"/>
    <w:rsid w:val="008E4AC0"/>
    <w:rsid w:val="008F4B91"/>
    <w:rsid w:val="00906F97"/>
    <w:rsid w:val="0092458A"/>
    <w:rsid w:val="00924E05"/>
    <w:rsid w:val="00927C40"/>
    <w:rsid w:val="00933560"/>
    <w:rsid w:val="00944D95"/>
    <w:rsid w:val="00945BC3"/>
    <w:rsid w:val="00966B44"/>
    <w:rsid w:val="009678E2"/>
    <w:rsid w:val="00976712"/>
    <w:rsid w:val="00996F08"/>
    <w:rsid w:val="00997BDB"/>
    <w:rsid w:val="009A78C3"/>
    <w:rsid w:val="009B5D56"/>
    <w:rsid w:val="009B6D23"/>
    <w:rsid w:val="009C483D"/>
    <w:rsid w:val="009E6F0A"/>
    <w:rsid w:val="009F2C58"/>
    <w:rsid w:val="009F4B27"/>
    <w:rsid w:val="009F7454"/>
    <w:rsid w:val="009F7ED4"/>
    <w:rsid w:val="00A006E1"/>
    <w:rsid w:val="00A13629"/>
    <w:rsid w:val="00A21FCF"/>
    <w:rsid w:val="00A24FEB"/>
    <w:rsid w:val="00A50C22"/>
    <w:rsid w:val="00A50C34"/>
    <w:rsid w:val="00A56E10"/>
    <w:rsid w:val="00A5795A"/>
    <w:rsid w:val="00A64754"/>
    <w:rsid w:val="00A658DF"/>
    <w:rsid w:val="00A9237E"/>
    <w:rsid w:val="00A979C8"/>
    <w:rsid w:val="00AA09D7"/>
    <w:rsid w:val="00AA1701"/>
    <w:rsid w:val="00AB30A8"/>
    <w:rsid w:val="00AC0039"/>
    <w:rsid w:val="00AC1D4B"/>
    <w:rsid w:val="00AC7134"/>
    <w:rsid w:val="00AD3ADB"/>
    <w:rsid w:val="00AD75D7"/>
    <w:rsid w:val="00AE084D"/>
    <w:rsid w:val="00AE2CC3"/>
    <w:rsid w:val="00AF07AA"/>
    <w:rsid w:val="00AF2382"/>
    <w:rsid w:val="00AF4FBB"/>
    <w:rsid w:val="00B0170E"/>
    <w:rsid w:val="00B11370"/>
    <w:rsid w:val="00B23578"/>
    <w:rsid w:val="00B236B1"/>
    <w:rsid w:val="00B269F1"/>
    <w:rsid w:val="00B306D6"/>
    <w:rsid w:val="00B337DD"/>
    <w:rsid w:val="00B352BC"/>
    <w:rsid w:val="00B37195"/>
    <w:rsid w:val="00B56F62"/>
    <w:rsid w:val="00B60003"/>
    <w:rsid w:val="00B60A7F"/>
    <w:rsid w:val="00B627F4"/>
    <w:rsid w:val="00B63425"/>
    <w:rsid w:val="00B768A6"/>
    <w:rsid w:val="00B802A3"/>
    <w:rsid w:val="00B819CC"/>
    <w:rsid w:val="00B8263A"/>
    <w:rsid w:val="00B83EC7"/>
    <w:rsid w:val="00B844F1"/>
    <w:rsid w:val="00B859C5"/>
    <w:rsid w:val="00B90E57"/>
    <w:rsid w:val="00B90F22"/>
    <w:rsid w:val="00B9342E"/>
    <w:rsid w:val="00B94CB8"/>
    <w:rsid w:val="00BA077B"/>
    <w:rsid w:val="00BA1F4D"/>
    <w:rsid w:val="00BA3569"/>
    <w:rsid w:val="00BA3778"/>
    <w:rsid w:val="00BA7765"/>
    <w:rsid w:val="00BB2B57"/>
    <w:rsid w:val="00BB6D37"/>
    <w:rsid w:val="00BC3060"/>
    <w:rsid w:val="00BD22C0"/>
    <w:rsid w:val="00BD468D"/>
    <w:rsid w:val="00BE57B7"/>
    <w:rsid w:val="00BF6783"/>
    <w:rsid w:val="00BF7061"/>
    <w:rsid w:val="00C13FDB"/>
    <w:rsid w:val="00C53A23"/>
    <w:rsid w:val="00C53CAA"/>
    <w:rsid w:val="00C55A0C"/>
    <w:rsid w:val="00C72739"/>
    <w:rsid w:val="00C7424E"/>
    <w:rsid w:val="00C74F36"/>
    <w:rsid w:val="00C80265"/>
    <w:rsid w:val="00C8027E"/>
    <w:rsid w:val="00C8459A"/>
    <w:rsid w:val="00C87784"/>
    <w:rsid w:val="00C94BDE"/>
    <w:rsid w:val="00CB41AC"/>
    <w:rsid w:val="00CB4B6D"/>
    <w:rsid w:val="00CB52A8"/>
    <w:rsid w:val="00CC1BF9"/>
    <w:rsid w:val="00CC309A"/>
    <w:rsid w:val="00CC4F29"/>
    <w:rsid w:val="00CC575C"/>
    <w:rsid w:val="00CC5D7F"/>
    <w:rsid w:val="00CC7E0A"/>
    <w:rsid w:val="00CD4A9C"/>
    <w:rsid w:val="00CD62B1"/>
    <w:rsid w:val="00CD71BA"/>
    <w:rsid w:val="00CE08DF"/>
    <w:rsid w:val="00CE7A47"/>
    <w:rsid w:val="00CF1B6E"/>
    <w:rsid w:val="00CF21CD"/>
    <w:rsid w:val="00CF2DE7"/>
    <w:rsid w:val="00CF6341"/>
    <w:rsid w:val="00D0056A"/>
    <w:rsid w:val="00D011EF"/>
    <w:rsid w:val="00D151B6"/>
    <w:rsid w:val="00D17F93"/>
    <w:rsid w:val="00D34014"/>
    <w:rsid w:val="00D41E7F"/>
    <w:rsid w:val="00D47489"/>
    <w:rsid w:val="00D56DAA"/>
    <w:rsid w:val="00D63204"/>
    <w:rsid w:val="00D76D49"/>
    <w:rsid w:val="00D77DA6"/>
    <w:rsid w:val="00D82C92"/>
    <w:rsid w:val="00D87FC1"/>
    <w:rsid w:val="00D90AC2"/>
    <w:rsid w:val="00D91F75"/>
    <w:rsid w:val="00D967D6"/>
    <w:rsid w:val="00DA6D2E"/>
    <w:rsid w:val="00DB302F"/>
    <w:rsid w:val="00DB6A00"/>
    <w:rsid w:val="00DB76EA"/>
    <w:rsid w:val="00DC0B33"/>
    <w:rsid w:val="00DD01D4"/>
    <w:rsid w:val="00DD2EB1"/>
    <w:rsid w:val="00DE425F"/>
    <w:rsid w:val="00E0313A"/>
    <w:rsid w:val="00E10A25"/>
    <w:rsid w:val="00E12FA8"/>
    <w:rsid w:val="00E16B58"/>
    <w:rsid w:val="00E2576D"/>
    <w:rsid w:val="00E31159"/>
    <w:rsid w:val="00E37022"/>
    <w:rsid w:val="00E53F72"/>
    <w:rsid w:val="00E621A1"/>
    <w:rsid w:val="00E67B62"/>
    <w:rsid w:val="00E75B57"/>
    <w:rsid w:val="00E81375"/>
    <w:rsid w:val="00E83969"/>
    <w:rsid w:val="00E92ADE"/>
    <w:rsid w:val="00E92D6B"/>
    <w:rsid w:val="00EA5C8E"/>
    <w:rsid w:val="00EA621C"/>
    <w:rsid w:val="00EB19D5"/>
    <w:rsid w:val="00EB5CEC"/>
    <w:rsid w:val="00EB7D90"/>
    <w:rsid w:val="00EC2601"/>
    <w:rsid w:val="00ED5EEE"/>
    <w:rsid w:val="00EE1F41"/>
    <w:rsid w:val="00EE2050"/>
    <w:rsid w:val="00EE3AA1"/>
    <w:rsid w:val="00EE496D"/>
    <w:rsid w:val="00EF11C4"/>
    <w:rsid w:val="00EF4371"/>
    <w:rsid w:val="00EF6BEC"/>
    <w:rsid w:val="00F11427"/>
    <w:rsid w:val="00F1783C"/>
    <w:rsid w:val="00F33F9C"/>
    <w:rsid w:val="00F35BEC"/>
    <w:rsid w:val="00F457F6"/>
    <w:rsid w:val="00F47141"/>
    <w:rsid w:val="00F50888"/>
    <w:rsid w:val="00F542B2"/>
    <w:rsid w:val="00F554BF"/>
    <w:rsid w:val="00F57317"/>
    <w:rsid w:val="00F6529D"/>
    <w:rsid w:val="00F67E17"/>
    <w:rsid w:val="00F82FCF"/>
    <w:rsid w:val="00F87BAF"/>
    <w:rsid w:val="00F939DE"/>
    <w:rsid w:val="00FB0E11"/>
    <w:rsid w:val="00FB4372"/>
    <w:rsid w:val="00FB7824"/>
    <w:rsid w:val="00FD080A"/>
    <w:rsid w:val="00FD2AC8"/>
    <w:rsid w:val="00FD2D4A"/>
    <w:rsid w:val="00FD33BD"/>
    <w:rsid w:val="00FD7FE1"/>
    <w:rsid w:val="00FE05C1"/>
    <w:rsid w:val="00FE7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2A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Heading3">
    <w:name w:val="heading 3"/>
    <w:basedOn w:val="Normal"/>
    <w:next w:val="Normal"/>
    <w:link w:val="Heading3Char"/>
    <w:qFormat/>
    <w:rsid w:val="005A2A2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5A2A20"/>
    <w:rPr>
      <w:rFonts w:ascii="Arial" w:eastAsia="Times New Roman" w:hAnsi="Arial" w:cs="Arial"/>
      <w:b/>
      <w:bCs/>
      <w:sz w:val="26"/>
      <w:szCs w:val="26"/>
      <w:lang w:val="en-A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202</Words>
  <Characters>1172</Characters>
  <Application>Microsoft Office Word</Application>
  <DocSecurity>0</DocSecurity>
  <Lines>9</Lines>
  <Paragraphs>2</Paragraphs>
  <ScaleCrop>false</ScaleCrop>
  <Company/>
  <LinksUpToDate>false</LinksUpToDate>
  <CharactersWithSpaces>1372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mona</dc:creator>
  <cp:lastModifiedBy>Monica Ardelean</cp:lastModifiedBy>
  <cp:revision>4</cp:revision>
  <dcterms:created xsi:type="dcterms:W3CDTF">2016-05-18T17:12:00Z</dcterms:created>
  <dcterms:modified xsi:type="dcterms:W3CDTF">2016-05-19T04:57:00Z</dcterms:modified>
</cp:coreProperties>
</file>